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04" w:rsidRPr="009C19E7" w:rsidRDefault="009C19E7" w:rsidP="009C19E7">
      <w:pPr>
        <w:spacing w:after="0" w:line="240" w:lineRule="auto"/>
        <w:ind w:hanging="301"/>
        <w:rPr>
          <w:rFonts w:ascii="Monotype Corsiva" w:eastAsia="Times New Roman" w:hAnsi="Monotype Corsiva" w:cs="Times New Roman"/>
          <w:i/>
          <w:sz w:val="32"/>
          <w:szCs w:val="32"/>
          <w:lang w:eastAsia="el-GR"/>
        </w:rPr>
      </w:pPr>
      <w:r w:rsidRPr="009C19E7">
        <w:rPr>
          <w:rFonts w:ascii="Monotype Corsiva" w:eastAsia="Times New Roman" w:hAnsi="Monotype Corsiva" w:cs="Times New Roman"/>
          <w:b/>
          <w:bCs/>
          <w:i/>
          <w:sz w:val="32"/>
          <w:szCs w:val="32"/>
          <w:lang w:eastAsia="el-GR"/>
        </w:rPr>
        <w:t xml:space="preserve">     </w:t>
      </w:r>
      <w:r>
        <w:rPr>
          <w:rFonts w:ascii="Monotype Corsiva" w:eastAsia="Times New Roman" w:hAnsi="Monotype Corsiva" w:cs="Times New Roman"/>
          <w:b/>
          <w:bCs/>
          <w:i/>
          <w:sz w:val="32"/>
          <w:szCs w:val="32"/>
          <w:lang w:eastAsia="el-GR"/>
        </w:rPr>
        <w:t>«</w:t>
      </w:r>
      <w:r w:rsidR="009B1404" w:rsidRPr="009C19E7">
        <w:rPr>
          <w:rFonts w:ascii="Monotype Corsiva" w:eastAsia="Times New Roman" w:hAnsi="Monotype Corsiva" w:cs="Times New Roman"/>
          <w:b/>
          <w:bCs/>
          <w:i/>
          <w:sz w:val="32"/>
          <w:szCs w:val="32"/>
          <w:lang w:eastAsia="el-GR"/>
        </w:rPr>
        <w:t>Επάγγελμα</w:t>
      </w:r>
      <w:r>
        <w:rPr>
          <w:rFonts w:ascii="Monotype Corsiva" w:eastAsia="Times New Roman" w:hAnsi="Monotype Corsiva" w:cs="Times New Roman"/>
          <w:b/>
          <w:bCs/>
          <w:i/>
          <w:sz w:val="32"/>
          <w:szCs w:val="32"/>
          <w:lang w:eastAsia="el-GR"/>
        </w:rPr>
        <w:t>»:</w:t>
      </w:r>
      <w:r w:rsidR="00432912">
        <w:rPr>
          <w:rFonts w:ascii="Monotype Corsiva" w:eastAsia="Times New Roman" w:hAnsi="Monotype Corsiva" w:cs="Times New Roman"/>
          <w:b/>
          <w:bCs/>
          <w:i/>
          <w:sz w:val="32"/>
          <w:szCs w:val="32"/>
          <w:lang w:eastAsia="el-GR"/>
        </w:rPr>
        <w:t xml:space="preserve"> </w:t>
      </w:r>
      <w:r w:rsidR="009B1404" w:rsidRPr="00F72137">
        <w:rPr>
          <w:rFonts w:ascii="Monotype Corsiva" w:eastAsia="Times New Roman" w:hAnsi="Monotype Corsiva" w:cs="Times New Roman"/>
          <w:i/>
          <w:sz w:val="24"/>
          <w:szCs w:val="24"/>
          <w:lang w:eastAsia="el-GR"/>
        </w:rPr>
        <w:t>Είναι η ιδιαίτερη και συστηματική ενασχόληση του ανθρώπου μ’ ένα συγκεκριμένο αντικείμενο με σκοπό την κάλυψη βιοποριστικών αναγκών, την ικανοποίηση εσωτερικών αναζητήσεων, την προσφορά στο κοινωνικό σύνολο και την καταξίωση μέσα σ’ αυτό.</w:t>
      </w:r>
    </w:p>
    <w:p w:rsidR="009B1404" w:rsidRPr="00F72137" w:rsidRDefault="009B1404" w:rsidP="009B1404">
      <w:pPr>
        <w:spacing w:after="0" w:line="240" w:lineRule="auto"/>
        <w:rPr>
          <w:rFonts w:ascii="Monotype Corsiva" w:eastAsia="Times New Roman" w:hAnsi="Monotype Corsiva" w:cs="Times New Roman"/>
          <w:i/>
          <w:sz w:val="24"/>
          <w:szCs w:val="24"/>
          <w:lang w:eastAsia="el-GR"/>
        </w:rPr>
      </w:pPr>
      <w:bookmarkStart w:id="0" w:name="more"/>
      <w:bookmarkEnd w:id="0"/>
    </w:p>
    <w:p w:rsidR="009B1404" w:rsidRPr="00F72137" w:rsidRDefault="009B1404" w:rsidP="009B1404">
      <w:pPr>
        <w:spacing w:after="0" w:line="240" w:lineRule="auto"/>
        <w:ind w:hanging="301"/>
        <w:jc w:val="both"/>
        <w:rPr>
          <w:rFonts w:ascii="Monotype Corsiva" w:eastAsia="Times New Roman" w:hAnsi="Monotype Corsiva" w:cs="Times New Roman"/>
          <w:i/>
          <w:sz w:val="24"/>
          <w:szCs w:val="24"/>
          <w:lang w:eastAsia="el-GR"/>
        </w:rPr>
      </w:pPr>
    </w:p>
    <w:p w:rsidR="009B1404" w:rsidRPr="00F72137" w:rsidRDefault="009B1404" w:rsidP="009B1404">
      <w:pPr>
        <w:spacing w:after="0" w:line="240" w:lineRule="auto"/>
        <w:ind w:hanging="301"/>
        <w:jc w:val="both"/>
        <w:rPr>
          <w:rFonts w:ascii="Monotype Corsiva" w:eastAsia="Times New Roman" w:hAnsi="Monotype Corsiva" w:cs="Times New Roman"/>
          <w:i/>
          <w:sz w:val="24"/>
          <w:szCs w:val="24"/>
          <w:lang w:eastAsia="el-GR"/>
        </w:rPr>
      </w:pPr>
      <w:r w:rsidRPr="00F72137">
        <w:rPr>
          <w:rFonts w:ascii="Monotype Corsiva" w:eastAsia="Times New Roman" w:hAnsi="Monotype Corsiva" w:cs="Times New Roman"/>
          <w:b/>
          <w:bCs/>
          <w:i/>
          <w:sz w:val="24"/>
          <w:szCs w:val="24"/>
          <w:lang w:eastAsia="el-GR"/>
        </w:rPr>
        <w:t xml:space="preserve">     Εισαγωγικά : </w:t>
      </w:r>
      <w:r w:rsidRPr="00F72137">
        <w:rPr>
          <w:rFonts w:ascii="Monotype Corsiva" w:eastAsia="Times New Roman" w:hAnsi="Monotype Corsiva" w:cs="Times New Roman"/>
          <w:i/>
          <w:sz w:val="24"/>
          <w:szCs w:val="24"/>
          <w:lang w:eastAsia="el-GR"/>
        </w:rPr>
        <w:t xml:space="preserve">Το επάγγελμα έχει ζωτική σημασία για τον άνθρωπο. Συντελεί  στην προσωπική του ευδοκίμηση και στην κοινωνική ευημερία. Στη σύγχρονη εποχή, με τα ιδιαίτερα χαρακτηριστικά που έδωσε στη φυσιογνωμία της η εξέλιξη της τεχνολογίας, η επιλογή επαγγέλματος απασχολεί ιδιαίτερα τους </w:t>
      </w:r>
      <w:r w:rsidR="009C19E7">
        <w:rPr>
          <w:rFonts w:ascii="Monotype Corsiva" w:eastAsia="Times New Roman" w:hAnsi="Monotype Corsiva" w:cs="Times New Roman"/>
          <w:i/>
          <w:sz w:val="24"/>
          <w:szCs w:val="24"/>
          <w:lang w:eastAsia="el-GR"/>
        </w:rPr>
        <w:t>νέους. Είναι καθοριστική για τη</w:t>
      </w:r>
      <w:r w:rsidRPr="00F72137">
        <w:rPr>
          <w:rFonts w:ascii="Monotype Corsiva" w:eastAsia="Times New Roman" w:hAnsi="Monotype Corsiva" w:cs="Times New Roman"/>
          <w:i/>
          <w:sz w:val="24"/>
          <w:szCs w:val="24"/>
          <w:lang w:eastAsia="el-GR"/>
        </w:rPr>
        <w:t xml:space="preserve"> μετέπειτα ζωή τους. Στα λεγόμενα παραδοσιακά επαγγέλματα προστέθηκε ένα πλήθος από νέες ειδικότητες που συνεχώς αυξάνονται, όσο η εξέλιξη προχωρεί. Ο νέος, λοιπόν, σε ένα πρώιμο στάδιο της ζωής του  καλείται να πάρει μια απόφαση </w:t>
      </w:r>
      <w:r w:rsidR="009C19E7">
        <w:rPr>
          <w:rFonts w:ascii="Monotype Corsiva" w:eastAsia="Times New Roman" w:hAnsi="Monotype Corsiva" w:cs="Times New Roman"/>
          <w:i/>
          <w:sz w:val="24"/>
          <w:szCs w:val="24"/>
          <w:lang w:eastAsia="el-GR"/>
        </w:rPr>
        <w:t>,</w:t>
      </w:r>
      <w:r w:rsidRPr="00F72137">
        <w:rPr>
          <w:rFonts w:ascii="Monotype Corsiva" w:eastAsia="Times New Roman" w:hAnsi="Monotype Corsiva" w:cs="Times New Roman"/>
          <w:i/>
          <w:sz w:val="24"/>
          <w:szCs w:val="24"/>
          <w:lang w:eastAsia="el-GR"/>
        </w:rPr>
        <w:t>αφού συνεκτιμήσει κάποιους παράγοντες, ώστε η επιλογή του  να είναι επιτυχής.</w:t>
      </w:r>
    </w:p>
    <w:p w:rsidR="009B1404" w:rsidRPr="00F72137" w:rsidRDefault="009B1404" w:rsidP="009B1404">
      <w:pPr>
        <w:spacing w:after="0" w:line="240" w:lineRule="auto"/>
        <w:ind w:hanging="301"/>
        <w:jc w:val="both"/>
        <w:rPr>
          <w:rFonts w:ascii="Monotype Corsiva" w:eastAsia="Times New Roman" w:hAnsi="Monotype Corsiva" w:cs="Times New Roman"/>
          <w:i/>
          <w:sz w:val="24"/>
          <w:szCs w:val="24"/>
          <w:lang w:eastAsia="el-GR"/>
        </w:rPr>
      </w:pPr>
    </w:p>
    <w:p w:rsidR="009B1404" w:rsidRPr="00F72137" w:rsidRDefault="009C19E7" w:rsidP="009B1404">
      <w:pPr>
        <w:spacing w:after="0" w:line="240" w:lineRule="auto"/>
        <w:ind w:hanging="301"/>
        <w:jc w:val="center"/>
        <w:rPr>
          <w:rFonts w:ascii="Monotype Corsiva" w:eastAsia="Times New Roman" w:hAnsi="Monotype Corsiva" w:cs="Times New Roman"/>
          <w:i/>
          <w:sz w:val="24"/>
          <w:szCs w:val="24"/>
          <w:lang w:eastAsia="el-GR"/>
        </w:rPr>
      </w:pPr>
      <w:r>
        <w:rPr>
          <w:rFonts w:ascii="Monotype Corsiva" w:eastAsia="Times New Roman" w:hAnsi="Monotype Corsiva" w:cs="Times New Roman"/>
          <w:b/>
          <w:bCs/>
          <w:i/>
          <w:sz w:val="24"/>
          <w:szCs w:val="24"/>
          <w:lang w:eastAsia="el-GR"/>
        </w:rPr>
        <w:t xml:space="preserve">        </w:t>
      </w:r>
      <w:r w:rsidR="009B1404" w:rsidRPr="00F72137">
        <w:rPr>
          <w:rFonts w:ascii="Monotype Corsiva" w:eastAsia="Times New Roman" w:hAnsi="Monotype Corsiva" w:cs="Times New Roman"/>
          <w:b/>
          <w:bCs/>
          <w:i/>
          <w:sz w:val="24"/>
          <w:szCs w:val="24"/>
          <w:lang w:eastAsia="el-GR"/>
        </w:rPr>
        <w:t>Κριτήρια ορθής επιλογής επαγγέλματος</w:t>
      </w:r>
    </w:p>
    <w:p w:rsidR="009B1404" w:rsidRPr="00F72137" w:rsidRDefault="009B1404" w:rsidP="009B1404">
      <w:pPr>
        <w:spacing w:after="0" w:line="240" w:lineRule="auto"/>
        <w:ind w:hanging="301"/>
        <w:jc w:val="center"/>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1"/>
        </w:numPr>
        <w:tabs>
          <w:tab w:val="num" w:pos="540"/>
        </w:tabs>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b/>
          <w:i/>
          <w:sz w:val="24"/>
          <w:szCs w:val="24"/>
          <w:lang w:eastAsia="el-GR"/>
        </w:rPr>
        <w:t>Ο νέος , πρέπει να συνειδητοποιήσει</w:t>
      </w:r>
      <w:r w:rsidRPr="009C19E7">
        <w:rPr>
          <w:rFonts w:ascii="Monotype Corsiva" w:eastAsia="Times New Roman" w:hAnsi="Monotype Corsiva" w:cs="Times New Roman"/>
          <w:i/>
          <w:sz w:val="24"/>
          <w:szCs w:val="24"/>
          <w:lang w:eastAsia="el-GR"/>
        </w:rPr>
        <w:t xml:space="preserve"> </w:t>
      </w:r>
      <w:r w:rsidRPr="009C19E7">
        <w:rPr>
          <w:rFonts w:ascii="Monotype Corsiva" w:eastAsia="Times New Roman" w:hAnsi="Monotype Corsiva" w:cs="Times New Roman"/>
          <w:b/>
          <w:i/>
          <w:sz w:val="24"/>
          <w:szCs w:val="24"/>
          <w:lang w:eastAsia="el-GR"/>
        </w:rPr>
        <w:t>τις κλίσεις , τα ενδιαφέροντά του και να αξιολογήσει τις ικανότητές του</w:t>
      </w:r>
      <w:r w:rsidRPr="009C19E7">
        <w:rPr>
          <w:rFonts w:ascii="Monotype Corsiva" w:eastAsia="Times New Roman" w:hAnsi="Monotype Corsiva" w:cs="Times New Roman"/>
          <w:i/>
          <w:sz w:val="24"/>
          <w:szCs w:val="24"/>
          <w:lang w:eastAsia="el-GR"/>
        </w:rPr>
        <w:t xml:space="preserve"> </w:t>
      </w:r>
      <w:r w:rsidR="009C19E7" w:rsidRPr="009C19E7">
        <w:rPr>
          <w:rFonts w:ascii="Monotype Corsiva" w:eastAsia="Times New Roman" w:hAnsi="Monotype Corsiva" w:cs="Times New Roman"/>
          <w:i/>
          <w:sz w:val="24"/>
          <w:szCs w:val="24"/>
          <w:lang w:eastAsia="el-GR"/>
        </w:rPr>
        <w:t>,</w:t>
      </w:r>
      <w:r w:rsidRPr="009C19E7">
        <w:rPr>
          <w:rFonts w:ascii="Monotype Corsiva" w:eastAsia="Times New Roman" w:hAnsi="Monotype Corsiva" w:cs="Times New Roman"/>
          <w:i/>
          <w:sz w:val="24"/>
          <w:szCs w:val="24"/>
          <w:lang w:eastAsia="el-GR"/>
        </w:rPr>
        <w:t>ώστε το επάγγελμα που θα επιλέξει να ανταποκρίνεται</w:t>
      </w:r>
      <w:r w:rsidR="009C19E7" w:rsidRPr="009C19E7">
        <w:rPr>
          <w:rFonts w:ascii="Monotype Corsiva" w:eastAsia="Times New Roman" w:hAnsi="Monotype Corsiva" w:cs="Times New Roman"/>
          <w:i/>
          <w:sz w:val="24"/>
          <w:szCs w:val="24"/>
          <w:lang w:eastAsia="el-GR"/>
        </w:rPr>
        <w:t xml:space="preserve"> σ’ αυτές. Έτσι το επάγγελμα δε</w:t>
      </w:r>
      <w:r w:rsidRPr="009C19E7">
        <w:rPr>
          <w:rFonts w:ascii="Monotype Corsiva" w:eastAsia="Times New Roman" w:hAnsi="Monotype Corsiva" w:cs="Times New Roman"/>
          <w:i/>
          <w:sz w:val="24"/>
          <w:szCs w:val="24"/>
          <w:lang w:eastAsia="el-GR"/>
        </w:rPr>
        <w:t xml:space="preserve"> θα αποτελεί τυπική διαδικασία </w:t>
      </w:r>
      <w:r w:rsidR="007C7970" w:rsidRPr="009C19E7">
        <w:rPr>
          <w:rFonts w:ascii="Monotype Corsiva" w:eastAsia="Times New Roman" w:hAnsi="Monotype Corsiva" w:cs="Times New Roman"/>
          <w:i/>
          <w:sz w:val="24"/>
          <w:szCs w:val="24"/>
          <w:lang w:eastAsia="el-GR"/>
        </w:rPr>
        <w:t>,</w:t>
      </w:r>
      <w:r w:rsidRPr="009C19E7">
        <w:rPr>
          <w:rFonts w:ascii="Monotype Corsiva" w:eastAsia="Times New Roman" w:hAnsi="Monotype Corsiva" w:cs="Times New Roman"/>
          <w:i/>
          <w:sz w:val="24"/>
          <w:szCs w:val="24"/>
          <w:lang w:eastAsia="el-GR"/>
        </w:rPr>
        <w:t>αλλά ευδιάθετη , ευσυνείδητη και αποδοτική εκτέλεση ενός έργου.</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C19E7" w:rsidP="009C19E7">
      <w:pPr>
        <w:pStyle w:val="a6"/>
        <w:numPr>
          <w:ilvl w:val="0"/>
          <w:numId w:val="1"/>
        </w:numPr>
        <w:tabs>
          <w:tab w:val="num" w:pos="540"/>
        </w:tabs>
        <w:spacing w:after="0" w:line="240" w:lineRule="auto"/>
        <w:jc w:val="both"/>
        <w:rPr>
          <w:rFonts w:ascii="Monotype Corsiva" w:eastAsia="Times New Roman" w:hAnsi="Monotype Corsiva" w:cs="Times New Roman"/>
          <w:i/>
          <w:sz w:val="24"/>
          <w:szCs w:val="24"/>
          <w:lang w:eastAsia="el-GR"/>
        </w:rPr>
      </w:pPr>
      <w:r>
        <w:rPr>
          <w:rFonts w:ascii="Monotype Corsiva" w:eastAsia="Times New Roman" w:hAnsi="Monotype Corsiva" w:cs="Times New Roman"/>
          <w:i/>
          <w:sz w:val="24"/>
          <w:szCs w:val="24"/>
          <w:lang w:eastAsia="el-GR"/>
        </w:rPr>
        <w:t xml:space="preserve"> </w:t>
      </w:r>
      <w:r w:rsidRPr="009C19E7">
        <w:rPr>
          <w:rFonts w:ascii="Monotype Corsiva" w:eastAsia="Times New Roman" w:hAnsi="Monotype Corsiva" w:cs="Times New Roman"/>
          <w:b/>
          <w:i/>
          <w:sz w:val="24"/>
          <w:szCs w:val="24"/>
          <w:lang w:eastAsia="el-GR"/>
        </w:rPr>
        <w:t xml:space="preserve">Ο </w:t>
      </w:r>
      <w:r w:rsidR="009B1404" w:rsidRPr="009C19E7">
        <w:rPr>
          <w:rFonts w:ascii="Monotype Corsiva" w:eastAsia="Times New Roman" w:hAnsi="Monotype Corsiva" w:cs="Times New Roman"/>
          <w:b/>
          <w:i/>
          <w:sz w:val="24"/>
          <w:szCs w:val="24"/>
          <w:lang w:eastAsia="el-GR"/>
        </w:rPr>
        <w:t>νέος οφείλει να γνωρίζει τα χαρακτηριστικά των διαφόρων επαγγελμάτων</w:t>
      </w:r>
      <w:r w:rsidR="007C7970" w:rsidRPr="009C19E7">
        <w:rPr>
          <w:rFonts w:ascii="Monotype Corsiva" w:eastAsia="Times New Roman" w:hAnsi="Monotype Corsiva" w:cs="Times New Roman"/>
          <w:b/>
          <w:i/>
          <w:sz w:val="24"/>
          <w:szCs w:val="24"/>
          <w:lang w:eastAsia="el-GR"/>
        </w:rPr>
        <w:t>,</w:t>
      </w:r>
      <w:r w:rsidR="009B1404" w:rsidRPr="009C19E7">
        <w:rPr>
          <w:rFonts w:ascii="Monotype Corsiva" w:eastAsia="Times New Roman" w:hAnsi="Monotype Corsiva" w:cs="Times New Roman"/>
          <w:b/>
          <w:i/>
          <w:sz w:val="24"/>
          <w:szCs w:val="24"/>
          <w:lang w:eastAsia="el-GR"/>
        </w:rPr>
        <w:t xml:space="preserve"> καθώς και τις δυνατότητες</w:t>
      </w:r>
      <w:r w:rsidR="009B1404" w:rsidRPr="009C19E7">
        <w:rPr>
          <w:rFonts w:ascii="Monotype Corsiva" w:eastAsia="Times New Roman" w:hAnsi="Monotype Corsiva" w:cs="Times New Roman"/>
          <w:i/>
          <w:sz w:val="24"/>
          <w:szCs w:val="24"/>
          <w:lang w:eastAsia="el-GR"/>
        </w:rPr>
        <w:t xml:space="preserve"> </w:t>
      </w:r>
      <w:r w:rsidR="009B1404" w:rsidRPr="009C19E7">
        <w:rPr>
          <w:rFonts w:ascii="Monotype Corsiva" w:eastAsia="Times New Roman" w:hAnsi="Monotype Corsiva" w:cs="Times New Roman"/>
          <w:b/>
          <w:i/>
          <w:sz w:val="24"/>
          <w:szCs w:val="24"/>
          <w:lang w:eastAsia="el-GR"/>
        </w:rPr>
        <w:t>επαγγελματικής απορρόφησης.</w:t>
      </w:r>
      <w:r w:rsidR="009B1404" w:rsidRPr="009C19E7">
        <w:rPr>
          <w:rFonts w:ascii="Monotype Corsiva" w:eastAsia="Times New Roman" w:hAnsi="Monotype Corsiva" w:cs="Times New Roman"/>
          <w:i/>
          <w:sz w:val="24"/>
          <w:szCs w:val="24"/>
          <w:lang w:eastAsia="el-GR"/>
        </w:rPr>
        <w:t xml:space="preserve"> Η γενικευμένη χρήση της τεχνολογίας και </w:t>
      </w:r>
      <w:r w:rsidRPr="009C19E7">
        <w:rPr>
          <w:rFonts w:ascii="Monotype Corsiva" w:eastAsia="Times New Roman" w:hAnsi="Monotype Corsiva" w:cs="Times New Roman"/>
          <w:i/>
          <w:sz w:val="24"/>
          <w:szCs w:val="24"/>
          <w:lang w:eastAsia="el-GR"/>
        </w:rPr>
        <w:t xml:space="preserve"> ο </w:t>
      </w:r>
      <w:r w:rsidR="009B1404" w:rsidRPr="009C19E7">
        <w:rPr>
          <w:rFonts w:ascii="Monotype Corsiva" w:eastAsia="Times New Roman" w:hAnsi="Monotype Corsiva" w:cs="Times New Roman"/>
          <w:i/>
          <w:sz w:val="24"/>
          <w:szCs w:val="24"/>
          <w:lang w:eastAsia="el-GR"/>
        </w:rPr>
        <w:t>αυτοματισμός της σύγχρονης εποχής έχουν οδηγήσει σε κορεσμό πολλά επαγγέλματα</w:t>
      </w:r>
      <w:r w:rsidR="007C7970" w:rsidRPr="009C19E7">
        <w:rPr>
          <w:rFonts w:ascii="Monotype Corsiva" w:eastAsia="Times New Roman" w:hAnsi="Monotype Corsiva" w:cs="Times New Roman"/>
          <w:i/>
          <w:sz w:val="24"/>
          <w:szCs w:val="24"/>
          <w:lang w:eastAsia="el-GR"/>
        </w:rPr>
        <w:t>,</w:t>
      </w:r>
      <w:r w:rsidR="009B1404" w:rsidRPr="009C19E7">
        <w:rPr>
          <w:rFonts w:ascii="Monotype Corsiva" w:eastAsia="Times New Roman" w:hAnsi="Monotype Corsiva" w:cs="Times New Roman"/>
          <w:i/>
          <w:sz w:val="24"/>
          <w:szCs w:val="24"/>
          <w:lang w:eastAsia="el-GR"/>
        </w:rPr>
        <w:t xml:space="preserve"> ενώ ευνοούν τις προοπτικές εξέλιξης άλλων επαγγελμάτων. Επίσης πρέπει να λάβει υπόψη του την εξέλιξη που μπορεί να έχει στο επάγγελμα που θα επιλέξει κι αν αυτή ικανοποιεί τις προσωπικές του φιλοδοξίες.</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1"/>
        </w:numPr>
        <w:tabs>
          <w:tab w:val="num" w:pos="540"/>
        </w:tabs>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b/>
          <w:i/>
          <w:sz w:val="24"/>
          <w:szCs w:val="24"/>
          <w:lang w:eastAsia="el-GR"/>
        </w:rPr>
        <w:t>Τα οικονομικά οφέλη .</w:t>
      </w:r>
      <w:r w:rsidRPr="009C19E7">
        <w:rPr>
          <w:rFonts w:ascii="Monotype Corsiva" w:eastAsia="Times New Roman" w:hAnsi="Monotype Corsiva" w:cs="Times New Roman"/>
          <w:i/>
          <w:sz w:val="24"/>
          <w:szCs w:val="24"/>
          <w:lang w:eastAsia="el-GR"/>
        </w:rPr>
        <w:t>Σήμερα από την οικονομική ευχέρεια του ατόμου , εξαρτώνται η παιδεία , η περίθαλψη , η ψυχαγωγία ακόμη και το κοινωνικό κύρος του. Όσο λοιπόν πιο προσοδοφόρο είναι ένα επάγγελμα τόσο αποτελεσματικότερα μπορεί το άτομο να αντιμετωπίσει τις απαιτήσεις της σύγχρονης ζωής.</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1"/>
        </w:numPr>
        <w:tabs>
          <w:tab w:val="num" w:pos="540"/>
        </w:tabs>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b/>
          <w:i/>
          <w:sz w:val="24"/>
          <w:szCs w:val="24"/>
          <w:lang w:eastAsia="el-GR"/>
        </w:rPr>
        <w:t>Οι συνθήκες εργασίας.</w:t>
      </w:r>
      <w:r w:rsidRPr="009C19E7">
        <w:rPr>
          <w:rFonts w:ascii="Monotype Corsiva" w:eastAsia="Times New Roman" w:hAnsi="Monotype Corsiva" w:cs="Times New Roman"/>
          <w:i/>
          <w:sz w:val="24"/>
          <w:szCs w:val="24"/>
          <w:lang w:eastAsia="el-GR"/>
        </w:rPr>
        <w:t xml:space="preserve"> Η εργασία σε υγιεινό περιβάλλον και η ύπαρξη ελεύθερου χρόνου για ξεκούραση και ψυχαγωγία.</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1"/>
        </w:numPr>
        <w:tabs>
          <w:tab w:val="num" w:pos="540"/>
        </w:tabs>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b/>
          <w:i/>
          <w:sz w:val="24"/>
          <w:szCs w:val="24"/>
          <w:lang w:eastAsia="el-GR"/>
        </w:rPr>
        <w:t>Ο σωστός επαγγελματικός προσανατολισμός</w:t>
      </w:r>
      <w:r w:rsidRPr="009C19E7">
        <w:rPr>
          <w:rFonts w:ascii="Monotype Corsiva" w:eastAsia="Times New Roman" w:hAnsi="Monotype Corsiva" w:cs="Times New Roman"/>
          <w:i/>
          <w:sz w:val="24"/>
          <w:szCs w:val="24"/>
          <w:lang w:eastAsia="el-GR"/>
        </w:rPr>
        <w:t xml:space="preserve"> που πραγματώνεται με τη συνδρομή του σχολείου.</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F72137" w:rsidRDefault="009B1404" w:rsidP="009B1404">
      <w:pPr>
        <w:spacing w:after="0" w:line="240" w:lineRule="auto"/>
        <w:jc w:val="center"/>
        <w:rPr>
          <w:rFonts w:ascii="Monotype Corsiva" w:eastAsia="Times New Roman" w:hAnsi="Monotype Corsiva" w:cs="Times New Roman"/>
          <w:i/>
          <w:sz w:val="24"/>
          <w:szCs w:val="24"/>
          <w:lang w:eastAsia="el-GR"/>
        </w:rPr>
      </w:pPr>
      <w:r w:rsidRPr="00F72137">
        <w:rPr>
          <w:rFonts w:ascii="Monotype Corsiva" w:eastAsia="Times New Roman" w:hAnsi="Monotype Corsiva" w:cs="Times New Roman"/>
          <w:b/>
          <w:bCs/>
          <w:i/>
          <w:sz w:val="24"/>
          <w:szCs w:val="24"/>
          <w:lang w:eastAsia="el-GR"/>
        </w:rPr>
        <w:t>Οι παράγοντες που επιδρούν στην επιλογή του επαγγέλματος</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2"/>
        </w:numPr>
        <w:tabs>
          <w:tab w:val="num" w:pos="540"/>
        </w:tabs>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b/>
          <w:i/>
          <w:sz w:val="24"/>
          <w:szCs w:val="24"/>
          <w:lang w:eastAsia="el-GR"/>
        </w:rPr>
        <w:t>Το φυσικό περιβάλλον</w:t>
      </w:r>
      <w:r w:rsidRPr="009C19E7">
        <w:rPr>
          <w:rFonts w:ascii="Monotype Corsiva" w:eastAsia="Times New Roman" w:hAnsi="Monotype Corsiva" w:cs="Times New Roman"/>
          <w:i/>
          <w:sz w:val="24"/>
          <w:szCs w:val="24"/>
          <w:lang w:eastAsia="el-GR"/>
        </w:rPr>
        <w:t xml:space="preserve"> ασκεί άμεσα ή έμμεσα την επίδρασή του .Η ανάγκη να αξιοποιηθούν οι δυνατότητες και οι ευκαιρίες που προσφέρει το φυσικό περιβάλλον υπαγορεύει και το επάγγελμα που θα ακολουθήσουν όποιοι ζουν σ’ αυτό.</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2"/>
        </w:numPr>
        <w:tabs>
          <w:tab w:val="num" w:pos="540"/>
        </w:tabs>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b/>
          <w:i/>
          <w:sz w:val="24"/>
          <w:szCs w:val="24"/>
          <w:lang w:eastAsia="el-GR"/>
        </w:rPr>
        <w:t>Οι γονείς  και οι συγγενείς</w:t>
      </w:r>
      <w:r w:rsidRPr="009C19E7">
        <w:rPr>
          <w:rFonts w:ascii="Monotype Corsiva" w:eastAsia="Times New Roman" w:hAnsi="Monotype Corsiva" w:cs="Times New Roman"/>
          <w:i/>
          <w:sz w:val="24"/>
          <w:szCs w:val="24"/>
          <w:lang w:eastAsia="el-GR"/>
        </w:rPr>
        <w:t xml:space="preserve"> ,επειδή επιθυμούν την καλύτερη , κατά τη γνώμη τους επαγγελματική αποκατάσταση του παιδιού τους ή και επειδή θέλουν να δουν το παιδί τους να πραγματοποιεί δικά τους ανεκπλήρωτα όνειρα υποδεικνύουν κάποια προτίμηση χωρίς συχνά να υπολογίζουν τις επιθυμίες και την προσωπικότητα του νέου.</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2"/>
        </w:numPr>
        <w:tabs>
          <w:tab w:val="num" w:pos="540"/>
        </w:tabs>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b/>
          <w:i/>
          <w:sz w:val="24"/>
          <w:szCs w:val="24"/>
          <w:lang w:eastAsia="el-GR"/>
        </w:rPr>
        <w:t>Το κοινωνικό περιβάλλον</w:t>
      </w:r>
      <w:r w:rsidRPr="009C19E7">
        <w:rPr>
          <w:rFonts w:ascii="Monotype Corsiva" w:eastAsia="Times New Roman" w:hAnsi="Monotype Corsiva" w:cs="Times New Roman"/>
          <w:i/>
          <w:sz w:val="24"/>
          <w:szCs w:val="24"/>
          <w:lang w:eastAsia="el-GR"/>
        </w:rPr>
        <w:t xml:space="preserve"> , καθώς προβάλλει κάποια πρότυπα επιτυχημένων επαγγελματιών που ο νέος προσπαθεί να μιμηθεί. Επίσης με τις στερεοτυπικές αντιλήψεις των μελών της για την αξία των επαγγελμάτων. Παραδοσιακά παρατηρείται μια υποτίμηση της χειρωνακτικής εργασίας και μια ιδιαίτερη προτίμηση της πνευματικής.</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2"/>
        </w:numPr>
        <w:tabs>
          <w:tab w:val="num" w:pos="540"/>
        </w:tabs>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b/>
          <w:i/>
          <w:sz w:val="24"/>
          <w:szCs w:val="24"/>
          <w:lang w:eastAsia="el-GR"/>
        </w:rPr>
        <w:t>Το σχολείο</w:t>
      </w:r>
      <w:r w:rsidRPr="009C19E7">
        <w:rPr>
          <w:rFonts w:ascii="Monotype Corsiva" w:eastAsia="Times New Roman" w:hAnsi="Monotype Corsiva" w:cs="Times New Roman"/>
          <w:i/>
          <w:sz w:val="24"/>
          <w:szCs w:val="24"/>
          <w:lang w:eastAsia="el-GR"/>
        </w:rPr>
        <w:t xml:space="preserve"> με τις γνώσεις και την ενημέρωση που προσφέρει , με την ενθάρρυνση του νέου από τους διδάσκοντες να επιδοθεί σε κάτι ασκεί σημαντική επίδραση στην επιλογή του. Εφόσον διαπιστώνονται τα φυσικά χαρίσματα και οι δυνατότητες ενός μαθητή , μπορεί το σχολείο να τον προσανατολίσει στη σωστή κατεύθυνση και να συμβάλλει στην ορθή επιλογή επαγγέλματος.</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C05F96" w:rsidRDefault="00C05F96" w:rsidP="009B1404">
      <w:pPr>
        <w:spacing w:after="0" w:line="240" w:lineRule="auto"/>
        <w:jc w:val="center"/>
        <w:rPr>
          <w:rFonts w:ascii="Monotype Corsiva" w:eastAsia="Times New Roman" w:hAnsi="Monotype Corsiva" w:cs="Times New Roman"/>
          <w:b/>
          <w:bCs/>
          <w:i/>
          <w:sz w:val="24"/>
          <w:szCs w:val="24"/>
          <w:lang w:eastAsia="el-GR"/>
        </w:rPr>
      </w:pPr>
    </w:p>
    <w:p w:rsidR="009B1404" w:rsidRPr="00F72137" w:rsidRDefault="009B1404" w:rsidP="009B1404">
      <w:pPr>
        <w:spacing w:after="0" w:line="240" w:lineRule="auto"/>
        <w:jc w:val="center"/>
        <w:rPr>
          <w:rFonts w:ascii="Monotype Corsiva" w:eastAsia="Times New Roman" w:hAnsi="Monotype Corsiva" w:cs="Times New Roman"/>
          <w:i/>
          <w:sz w:val="24"/>
          <w:szCs w:val="24"/>
          <w:lang w:eastAsia="el-GR"/>
        </w:rPr>
      </w:pPr>
      <w:r w:rsidRPr="00F72137">
        <w:rPr>
          <w:rFonts w:ascii="Monotype Corsiva" w:eastAsia="Times New Roman" w:hAnsi="Monotype Corsiva" w:cs="Times New Roman"/>
          <w:b/>
          <w:bCs/>
          <w:i/>
          <w:sz w:val="24"/>
          <w:szCs w:val="24"/>
          <w:lang w:eastAsia="el-GR"/>
        </w:rPr>
        <w:lastRenderedPageBreak/>
        <w:t>Τα οφέλη από τη σωστή επιλογή και άσκηση του επαγγέλματος</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3"/>
        </w:numPr>
        <w:spacing w:after="0" w:line="240" w:lineRule="auto"/>
        <w:jc w:val="both"/>
        <w:rPr>
          <w:rFonts w:ascii="Monotype Corsiva" w:eastAsia="Times New Roman" w:hAnsi="Monotype Corsiva" w:cs="Times New Roman"/>
          <w:b/>
          <w:i/>
          <w:sz w:val="24"/>
          <w:szCs w:val="24"/>
          <w:lang w:eastAsia="el-GR"/>
        </w:rPr>
      </w:pPr>
      <w:r w:rsidRPr="009C19E7">
        <w:rPr>
          <w:rFonts w:ascii="Monotype Corsiva" w:eastAsia="Times New Roman" w:hAnsi="Monotype Corsiva" w:cs="Times New Roman"/>
          <w:i/>
          <w:sz w:val="24"/>
          <w:szCs w:val="24"/>
          <w:lang w:eastAsia="el-GR"/>
        </w:rPr>
        <w:t xml:space="preserve">Με την άσκηση του επαγγέλματος </w:t>
      </w:r>
      <w:r w:rsidRPr="009C19E7">
        <w:rPr>
          <w:rFonts w:ascii="Monotype Corsiva" w:eastAsia="Times New Roman" w:hAnsi="Monotype Corsiva" w:cs="Times New Roman"/>
          <w:b/>
          <w:i/>
          <w:sz w:val="24"/>
          <w:szCs w:val="24"/>
          <w:lang w:eastAsia="el-GR"/>
        </w:rPr>
        <w:t>ο άνθρωπος εξοικονομεί τους πόρους που είναι απαραίτητοι</w:t>
      </w:r>
      <w:r w:rsidR="007C7970" w:rsidRPr="009C19E7">
        <w:rPr>
          <w:rFonts w:ascii="Monotype Corsiva" w:eastAsia="Times New Roman" w:hAnsi="Monotype Corsiva" w:cs="Times New Roman"/>
          <w:b/>
          <w:i/>
          <w:sz w:val="24"/>
          <w:szCs w:val="24"/>
          <w:lang w:eastAsia="el-GR"/>
        </w:rPr>
        <w:t>,</w:t>
      </w:r>
      <w:r w:rsidRPr="009C19E7">
        <w:rPr>
          <w:rFonts w:ascii="Monotype Corsiva" w:eastAsia="Times New Roman" w:hAnsi="Monotype Corsiva" w:cs="Times New Roman"/>
          <w:i/>
          <w:sz w:val="24"/>
          <w:szCs w:val="24"/>
          <w:lang w:eastAsia="el-GR"/>
        </w:rPr>
        <w:t xml:space="preserve"> για να καλύψει τις βιοτικές του ανάγκες .Εξασφαλίζει σταθερό εισόδημα, </w:t>
      </w:r>
      <w:r w:rsidRPr="009C19E7">
        <w:rPr>
          <w:rFonts w:ascii="Monotype Corsiva" w:eastAsia="Times New Roman" w:hAnsi="Monotype Corsiva" w:cs="Times New Roman"/>
          <w:b/>
          <w:i/>
          <w:sz w:val="24"/>
          <w:szCs w:val="24"/>
          <w:lang w:eastAsia="el-GR"/>
        </w:rPr>
        <w:t>αποκτά αυτονομία και ανεξαρτησία δράσης ως προσωπικότητα.</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3"/>
        </w:numPr>
        <w:spacing w:after="0" w:line="240" w:lineRule="auto"/>
        <w:jc w:val="both"/>
        <w:rPr>
          <w:rFonts w:ascii="Monotype Corsiva" w:eastAsia="Times New Roman" w:hAnsi="Monotype Corsiva" w:cs="Times New Roman"/>
          <w:b/>
          <w:i/>
          <w:sz w:val="24"/>
          <w:szCs w:val="24"/>
          <w:lang w:eastAsia="el-GR"/>
        </w:rPr>
      </w:pPr>
      <w:r w:rsidRPr="009C19E7">
        <w:rPr>
          <w:rFonts w:ascii="Monotype Corsiva" w:eastAsia="Times New Roman" w:hAnsi="Monotype Corsiva" w:cs="Times New Roman"/>
          <w:b/>
          <w:i/>
          <w:sz w:val="24"/>
          <w:szCs w:val="24"/>
          <w:lang w:eastAsia="el-GR"/>
        </w:rPr>
        <w:t>Αναπτύσσεται η κριτική και ο προβληματισμός του ατόμου</w:t>
      </w:r>
      <w:r w:rsidRPr="009C19E7">
        <w:rPr>
          <w:rFonts w:ascii="Monotype Corsiva" w:eastAsia="Times New Roman" w:hAnsi="Monotype Corsiva" w:cs="Times New Roman"/>
          <w:i/>
          <w:sz w:val="24"/>
          <w:szCs w:val="24"/>
          <w:lang w:eastAsia="el-GR"/>
        </w:rPr>
        <w:t xml:space="preserve"> </w:t>
      </w:r>
      <w:r w:rsidR="007C7970" w:rsidRPr="009C19E7">
        <w:rPr>
          <w:rFonts w:ascii="Monotype Corsiva" w:eastAsia="Times New Roman" w:hAnsi="Monotype Corsiva" w:cs="Times New Roman"/>
          <w:i/>
          <w:sz w:val="24"/>
          <w:szCs w:val="24"/>
          <w:lang w:eastAsia="el-GR"/>
        </w:rPr>
        <w:t>,</w:t>
      </w:r>
      <w:r w:rsidRPr="009C19E7">
        <w:rPr>
          <w:rFonts w:ascii="Monotype Corsiva" w:eastAsia="Times New Roman" w:hAnsi="Monotype Corsiva" w:cs="Times New Roman"/>
          <w:i/>
          <w:sz w:val="24"/>
          <w:szCs w:val="24"/>
          <w:lang w:eastAsia="el-GR"/>
        </w:rPr>
        <w:t xml:space="preserve">καθώς υποχρεώνεται να χρησιμοποιήσει τη λογική του. Ο άνθρωπος βρίσκεται σε </w:t>
      </w:r>
      <w:r w:rsidRPr="009C19E7">
        <w:rPr>
          <w:rFonts w:ascii="Monotype Corsiva" w:eastAsia="Times New Roman" w:hAnsi="Monotype Corsiva" w:cs="Times New Roman"/>
          <w:b/>
          <w:i/>
          <w:sz w:val="24"/>
          <w:szCs w:val="24"/>
          <w:lang w:eastAsia="el-GR"/>
        </w:rPr>
        <w:t>πνευματική εγρήγορση</w:t>
      </w:r>
      <w:r w:rsidRPr="009C19E7">
        <w:rPr>
          <w:rFonts w:ascii="Monotype Corsiva" w:eastAsia="Times New Roman" w:hAnsi="Monotype Corsiva" w:cs="Times New Roman"/>
          <w:i/>
          <w:sz w:val="24"/>
          <w:szCs w:val="24"/>
          <w:lang w:eastAsia="el-GR"/>
        </w:rPr>
        <w:t xml:space="preserve"> , μαθαίνει να γίνεται δεκτικός σε νέες ιδέες, χρησιμοποιεί τη </w:t>
      </w:r>
      <w:r w:rsidRPr="009C19E7">
        <w:rPr>
          <w:rFonts w:ascii="Monotype Corsiva" w:eastAsia="Times New Roman" w:hAnsi="Monotype Corsiva" w:cs="Times New Roman"/>
          <w:b/>
          <w:i/>
          <w:sz w:val="24"/>
          <w:szCs w:val="24"/>
          <w:lang w:eastAsia="el-GR"/>
        </w:rPr>
        <w:t>φαντασία</w:t>
      </w:r>
      <w:r w:rsidRPr="009C19E7">
        <w:rPr>
          <w:rFonts w:ascii="Monotype Corsiva" w:eastAsia="Times New Roman" w:hAnsi="Monotype Corsiva" w:cs="Times New Roman"/>
          <w:i/>
          <w:sz w:val="24"/>
          <w:szCs w:val="24"/>
          <w:lang w:eastAsia="el-GR"/>
        </w:rPr>
        <w:t xml:space="preserve"> του , </w:t>
      </w:r>
      <w:r w:rsidRPr="009C19E7">
        <w:rPr>
          <w:rFonts w:ascii="Monotype Corsiva" w:eastAsia="Times New Roman" w:hAnsi="Monotype Corsiva" w:cs="Times New Roman"/>
          <w:b/>
          <w:i/>
          <w:sz w:val="24"/>
          <w:szCs w:val="24"/>
          <w:lang w:eastAsia="el-GR"/>
        </w:rPr>
        <w:t>ασκεί τις δεξιότητές του διευρύνει τους πνευματικούς του ορίζοντες.</w:t>
      </w:r>
    </w:p>
    <w:p w:rsidR="009B1404" w:rsidRPr="009C19E7" w:rsidRDefault="009C19E7" w:rsidP="009C19E7">
      <w:pPr>
        <w:tabs>
          <w:tab w:val="left" w:pos="3916"/>
        </w:tabs>
        <w:spacing w:after="0" w:line="240" w:lineRule="auto"/>
        <w:jc w:val="both"/>
        <w:rPr>
          <w:rFonts w:ascii="Monotype Corsiva" w:eastAsia="Times New Roman" w:hAnsi="Monotype Corsiva" w:cs="Times New Roman"/>
          <w:b/>
          <w:i/>
          <w:sz w:val="24"/>
          <w:szCs w:val="24"/>
          <w:lang w:eastAsia="el-GR"/>
        </w:rPr>
      </w:pPr>
      <w:r w:rsidRPr="009C19E7">
        <w:rPr>
          <w:rFonts w:ascii="Monotype Corsiva" w:eastAsia="Times New Roman" w:hAnsi="Monotype Corsiva" w:cs="Times New Roman"/>
          <w:b/>
          <w:i/>
          <w:sz w:val="24"/>
          <w:szCs w:val="24"/>
          <w:lang w:eastAsia="el-GR"/>
        </w:rPr>
        <w:tab/>
      </w:r>
    </w:p>
    <w:p w:rsidR="009B1404" w:rsidRPr="009C19E7" w:rsidRDefault="009B1404" w:rsidP="009C19E7">
      <w:pPr>
        <w:pStyle w:val="a6"/>
        <w:numPr>
          <w:ilvl w:val="0"/>
          <w:numId w:val="3"/>
        </w:numPr>
        <w:spacing w:after="0" w:line="240" w:lineRule="auto"/>
        <w:jc w:val="both"/>
        <w:rPr>
          <w:rFonts w:ascii="Monotype Corsiva" w:eastAsia="Times New Roman" w:hAnsi="Monotype Corsiva" w:cs="Times New Roman"/>
          <w:b/>
          <w:i/>
          <w:sz w:val="24"/>
          <w:szCs w:val="24"/>
          <w:lang w:eastAsia="el-GR"/>
        </w:rPr>
      </w:pPr>
      <w:r w:rsidRPr="009C19E7">
        <w:rPr>
          <w:rFonts w:ascii="Monotype Corsiva" w:eastAsia="Times New Roman" w:hAnsi="Monotype Corsiva" w:cs="Times New Roman"/>
          <w:i/>
          <w:sz w:val="24"/>
          <w:szCs w:val="24"/>
          <w:lang w:eastAsia="el-GR"/>
        </w:rPr>
        <w:t xml:space="preserve">Η εμπνευσμένη και δημιουργική δραστηριότητα γεμίζουν τη ζωή του ατόμου με μια ανώτερη μορφή ικανοποίησης , την ηθική. Συγχρόνως ο άνθρωπος </w:t>
      </w:r>
      <w:r w:rsidRPr="009C19E7">
        <w:rPr>
          <w:rFonts w:ascii="Monotype Corsiva" w:eastAsia="Times New Roman" w:hAnsi="Monotype Corsiva" w:cs="Times New Roman"/>
          <w:b/>
          <w:i/>
          <w:sz w:val="24"/>
          <w:szCs w:val="24"/>
          <w:lang w:eastAsia="el-GR"/>
        </w:rPr>
        <w:t>αποκτά αυτοπεποίθηση , αισθάνεται ψυχική ευφορία, βρίσκει νόημα στη ζωή του.</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3"/>
        </w:numPr>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i/>
          <w:sz w:val="24"/>
          <w:szCs w:val="24"/>
          <w:lang w:eastAsia="el-GR"/>
        </w:rPr>
        <w:t xml:space="preserve">Μέσω της εργασίας ο άνθρωπος </w:t>
      </w:r>
      <w:r w:rsidRPr="009C19E7">
        <w:rPr>
          <w:rFonts w:ascii="Monotype Corsiva" w:eastAsia="Times New Roman" w:hAnsi="Monotype Corsiva" w:cs="Times New Roman"/>
          <w:b/>
          <w:i/>
          <w:sz w:val="24"/>
          <w:szCs w:val="24"/>
          <w:lang w:eastAsia="el-GR"/>
        </w:rPr>
        <w:t>αναπτύσσει πρωτοβουλίες</w:t>
      </w:r>
      <w:r w:rsidRPr="009C19E7">
        <w:rPr>
          <w:rFonts w:ascii="Monotype Corsiva" w:eastAsia="Times New Roman" w:hAnsi="Monotype Corsiva" w:cs="Times New Roman"/>
          <w:i/>
          <w:sz w:val="24"/>
          <w:szCs w:val="24"/>
          <w:lang w:eastAsia="el-GR"/>
        </w:rPr>
        <w:t xml:space="preserve"> , </w:t>
      </w:r>
      <w:r w:rsidRPr="009C19E7">
        <w:rPr>
          <w:rFonts w:ascii="Monotype Corsiva" w:eastAsia="Times New Roman" w:hAnsi="Monotype Corsiva" w:cs="Times New Roman"/>
          <w:b/>
          <w:i/>
          <w:sz w:val="24"/>
          <w:szCs w:val="24"/>
          <w:lang w:eastAsia="el-GR"/>
        </w:rPr>
        <w:t>ενισχύει την επιμονή και την υπομονή του</w:t>
      </w:r>
      <w:r w:rsidRPr="009C19E7">
        <w:rPr>
          <w:rFonts w:ascii="Monotype Corsiva" w:eastAsia="Times New Roman" w:hAnsi="Monotype Corsiva" w:cs="Times New Roman"/>
          <w:i/>
          <w:sz w:val="24"/>
          <w:szCs w:val="24"/>
          <w:lang w:eastAsia="el-GR"/>
        </w:rPr>
        <w:t>, μπορεί δηλαδή να αναπτύξει στην ουσία τα θετικά στοιχεία της προσωπικότητάς του και να πραγματοποιήσει σημαντικά βήματα προς την ολοκλήρωσή της.</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3"/>
        </w:numPr>
        <w:spacing w:after="0" w:line="240" w:lineRule="auto"/>
        <w:jc w:val="both"/>
        <w:rPr>
          <w:rFonts w:ascii="Monotype Corsiva" w:eastAsia="Times New Roman" w:hAnsi="Monotype Corsiva" w:cs="Times New Roman"/>
          <w:b/>
          <w:i/>
          <w:sz w:val="24"/>
          <w:szCs w:val="24"/>
          <w:lang w:eastAsia="el-GR"/>
        </w:rPr>
      </w:pPr>
      <w:r w:rsidRPr="009C19E7">
        <w:rPr>
          <w:rFonts w:ascii="Monotype Corsiva" w:eastAsia="Times New Roman" w:hAnsi="Monotype Corsiva" w:cs="Times New Roman"/>
          <w:i/>
          <w:sz w:val="24"/>
          <w:szCs w:val="24"/>
          <w:lang w:eastAsia="el-GR"/>
        </w:rPr>
        <w:t xml:space="preserve">Μέσα στον εργασιακό χώρο </w:t>
      </w:r>
      <w:r w:rsidRPr="009C19E7">
        <w:rPr>
          <w:rFonts w:ascii="Monotype Corsiva" w:eastAsia="Times New Roman" w:hAnsi="Monotype Corsiva" w:cs="Times New Roman"/>
          <w:b/>
          <w:i/>
          <w:sz w:val="24"/>
          <w:szCs w:val="24"/>
          <w:lang w:eastAsia="el-GR"/>
        </w:rPr>
        <w:t>ο άνθρωπος επικοινωνεί, ανταλλάσσει απόψεις,, συνάπτει σχέσεις φιλίας,</w:t>
      </w:r>
      <w:r w:rsidRPr="009C19E7">
        <w:rPr>
          <w:rFonts w:ascii="Monotype Corsiva" w:eastAsia="Times New Roman" w:hAnsi="Monotype Corsiva" w:cs="Times New Roman"/>
          <w:i/>
          <w:sz w:val="24"/>
          <w:szCs w:val="24"/>
          <w:lang w:eastAsia="el-GR"/>
        </w:rPr>
        <w:t xml:space="preserve"> </w:t>
      </w:r>
      <w:r w:rsidRPr="009C19E7">
        <w:rPr>
          <w:rFonts w:ascii="Monotype Corsiva" w:eastAsia="Times New Roman" w:hAnsi="Monotype Corsiva" w:cs="Times New Roman"/>
          <w:b/>
          <w:i/>
          <w:sz w:val="24"/>
          <w:szCs w:val="24"/>
          <w:lang w:eastAsia="el-GR"/>
        </w:rPr>
        <w:t>συνεργασίας, αλληλεγγύης δημιουργεί στενούς κοινωνικούς δεσμούς.</w:t>
      </w:r>
      <w:r w:rsidRPr="009C19E7">
        <w:rPr>
          <w:rFonts w:ascii="Monotype Corsiva" w:eastAsia="Times New Roman" w:hAnsi="Monotype Corsiva" w:cs="Times New Roman"/>
          <w:i/>
          <w:sz w:val="24"/>
          <w:szCs w:val="24"/>
          <w:lang w:eastAsia="el-GR"/>
        </w:rPr>
        <w:t xml:space="preserve"> Εθίζεται λοιπόν στο πνεύμα της συλλογικότητας, σέβεται  τους κανόνες της ομάδας, διεκδικεί τα δικαιώματά του .</w:t>
      </w:r>
      <w:r w:rsidRPr="009C19E7">
        <w:rPr>
          <w:rFonts w:ascii="Monotype Corsiva" w:eastAsia="Times New Roman" w:hAnsi="Monotype Corsiva" w:cs="Times New Roman"/>
          <w:b/>
          <w:i/>
          <w:sz w:val="24"/>
          <w:szCs w:val="24"/>
          <w:lang w:eastAsia="el-GR"/>
        </w:rPr>
        <w:t>Αυτά  συντελούν στην ανάπτυξη της κοινωνικής του συνείδησης , την ηθικοποίηση και την ολοκλήρωση του.</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9B1404" w:rsidRPr="009C19E7" w:rsidRDefault="009B1404" w:rsidP="009C19E7">
      <w:pPr>
        <w:pStyle w:val="a6"/>
        <w:numPr>
          <w:ilvl w:val="0"/>
          <w:numId w:val="3"/>
        </w:numPr>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i/>
          <w:sz w:val="24"/>
          <w:szCs w:val="24"/>
          <w:lang w:eastAsia="el-GR"/>
        </w:rPr>
        <w:t>Ο άνθρωπος μέσω του επαγγέλματος αποκτά την αναγνώριση από το</w:t>
      </w:r>
      <w:r w:rsidR="007C7970" w:rsidRPr="009C19E7">
        <w:rPr>
          <w:rFonts w:ascii="Monotype Corsiva" w:eastAsia="Times New Roman" w:hAnsi="Monotype Corsiva" w:cs="Times New Roman"/>
          <w:i/>
          <w:sz w:val="24"/>
          <w:szCs w:val="24"/>
          <w:lang w:eastAsia="el-GR"/>
        </w:rPr>
        <w:t>ν</w:t>
      </w:r>
      <w:r w:rsidRPr="009C19E7">
        <w:rPr>
          <w:rFonts w:ascii="Monotype Corsiva" w:eastAsia="Times New Roman" w:hAnsi="Monotype Corsiva" w:cs="Times New Roman"/>
          <w:i/>
          <w:sz w:val="24"/>
          <w:szCs w:val="24"/>
          <w:lang w:eastAsia="el-GR"/>
        </w:rPr>
        <w:t xml:space="preserve"> στενό κύκλο της εργασίας του και την ευρύτερη κοινότητα στην οποία ζει</w:t>
      </w:r>
      <w:r w:rsidR="009C19E7">
        <w:rPr>
          <w:rFonts w:ascii="Monotype Corsiva" w:eastAsia="Times New Roman" w:hAnsi="Monotype Corsiva" w:cs="Times New Roman"/>
          <w:i/>
          <w:sz w:val="24"/>
          <w:szCs w:val="24"/>
          <w:lang w:eastAsia="el-GR"/>
        </w:rPr>
        <w:t>.</w:t>
      </w:r>
      <w:r w:rsidRPr="009C19E7">
        <w:rPr>
          <w:rFonts w:ascii="Monotype Corsiva" w:eastAsia="Times New Roman" w:hAnsi="Monotype Corsiva" w:cs="Times New Roman"/>
          <w:i/>
          <w:sz w:val="24"/>
          <w:szCs w:val="24"/>
          <w:lang w:eastAsia="el-GR"/>
        </w:rPr>
        <w:t xml:space="preserve"> </w:t>
      </w:r>
      <w:r w:rsidRPr="009C19E7">
        <w:rPr>
          <w:rFonts w:ascii="Monotype Corsiva" w:eastAsia="Times New Roman" w:hAnsi="Monotype Corsiva" w:cs="Times New Roman"/>
          <w:b/>
          <w:i/>
          <w:sz w:val="24"/>
          <w:szCs w:val="24"/>
          <w:lang w:eastAsia="el-GR"/>
        </w:rPr>
        <w:t>Αποκτά κοινωνικό κύρος και διάκριση..</w:t>
      </w:r>
    </w:p>
    <w:p w:rsidR="009B1404" w:rsidRPr="00F72137" w:rsidRDefault="009B1404" w:rsidP="009B1404">
      <w:pPr>
        <w:spacing w:after="0" w:line="240" w:lineRule="auto"/>
        <w:jc w:val="both"/>
        <w:rPr>
          <w:rFonts w:ascii="Monotype Corsiva" w:eastAsia="Times New Roman" w:hAnsi="Monotype Corsiva" w:cs="Times New Roman"/>
          <w:i/>
          <w:sz w:val="24"/>
          <w:szCs w:val="24"/>
          <w:lang w:eastAsia="el-GR"/>
        </w:rPr>
      </w:pPr>
    </w:p>
    <w:p w:rsidR="00C05F96" w:rsidRDefault="009B1404" w:rsidP="009C19E7">
      <w:pPr>
        <w:pStyle w:val="a6"/>
        <w:numPr>
          <w:ilvl w:val="0"/>
          <w:numId w:val="3"/>
        </w:numPr>
        <w:spacing w:after="0" w:line="240" w:lineRule="auto"/>
        <w:jc w:val="both"/>
        <w:rPr>
          <w:rFonts w:ascii="Monotype Corsiva" w:eastAsia="Times New Roman" w:hAnsi="Monotype Corsiva" w:cs="Times New Roman"/>
          <w:i/>
          <w:sz w:val="24"/>
          <w:szCs w:val="24"/>
          <w:lang w:eastAsia="el-GR"/>
        </w:rPr>
      </w:pPr>
      <w:r w:rsidRPr="009C19E7">
        <w:rPr>
          <w:rFonts w:ascii="Monotype Corsiva" w:eastAsia="Times New Roman" w:hAnsi="Monotype Corsiva" w:cs="Times New Roman"/>
          <w:i/>
          <w:sz w:val="24"/>
          <w:szCs w:val="24"/>
          <w:lang w:eastAsia="el-GR"/>
        </w:rPr>
        <w:t xml:space="preserve">Ο άνθρωπος , όταν ασκεί το επάγγελμα που του αρέσει , </w:t>
      </w:r>
      <w:r w:rsidRPr="009C19E7">
        <w:rPr>
          <w:rFonts w:ascii="Monotype Corsiva" w:eastAsia="Times New Roman" w:hAnsi="Monotype Corsiva" w:cs="Times New Roman"/>
          <w:b/>
          <w:i/>
          <w:sz w:val="24"/>
          <w:szCs w:val="24"/>
          <w:lang w:eastAsia="el-GR"/>
        </w:rPr>
        <w:t>συμβάλλει</w:t>
      </w:r>
      <w:r w:rsidRPr="009C19E7">
        <w:rPr>
          <w:rFonts w:ascii="Monotype Corsiva" w:eastAsia="Times New Roman" w:hAnsi="Monotype Corsiva" w:cs="Times New Roman"/>
          <w:i/>
          <w:sz w:val="24"/>
          <w:szCs w:val="24"/>
          <w:lang w:eastAsia="el-GR"/>
        </w:rPr>
        <w:t xml:space="preserve"> </w:t>
      </w:r>
      <w:r w:rsidRPr="009C19E7">
        <w:rPr>
          <w:rFonts w:ascii="Monotype Corsiva" w:eastAsia="Times New Roman" w:hAnsi="Monotype Corsiva" w:cs="Times New Roman"/>
          <w:b/>
          <w:i/>
          <w:sz w:val="24"/>
          <w:szCs w:val="24"/>
          <w:lang w:eastAsia="el-GR"/>
        </w:rPr>
        <w:t>με όλες του τις δυνάμεις στην ανάπτυξη και</w:t>
      </w:r>
      <w:r w:rsidRPr="009C19E7">
        <w:rPr>
          <w:rFonts w:ascii="Monotype Corsiva" w:eastAsia="Times New Roman" w:hAnsi="Monotype Corsiva" w:cs="Times New Roman"/>
          <w:i/>
          <w:sz w:val="24"/>
          <w:szCs w:val="24"/>
          <w:lang w:eastAsia="el-GR"/>
        </w:rPr>
        <w:t xml:space="preserve"> </w:t>
      </w:r>
      <w:r w:rsidRPr="009C19E7">
        <w:rPr>
          <w:rFonts w:ascii="Monotype Corsiva" w:eastAsia="Times New Roman" w:hAnsi="Monotype Corsiva" w:cs="Times New Roman"/>
          <w:b/>
          <w:i/>
          <w:sz w:val="24"/>
          <w:szCs w:val="24"/>
          <w:lang w:eastAsia="el-GR"/>
        </w:rPr>
        <w:t>την πρόοδο της κοινωνίας.</w:t>
      </w:r>
      <w:r w:rsidRPr="009C19E7">
        <w:rPr>
          <w:rFonts w:ascii="Monotype Corsiva" w:eastAsia="Times New Roman" w:hAnsi="Monotype Corsiva" w:cs="Times New Roman"/>
          <w:i/>
          <w:sz w:val="24"/>
          <w:szCs w:val="24"/>
          <w:lang w:eastAsia="el-GR"/>
        </w:rPr>
        <w:t xml:space="preserve"> </w:t>
      </w:r>
      <w:r w:rsidR="007C7970" w:rsidRPr="009C19E7">
        <w:rPr>
          <w:rFonts w:ascii="Monotype Corsiva" w:eastAsia="Times New Roman" w:hAnsi="Monotype Corsiva" w:cs="Times New Roman"/>
          <w:i/>
          <w:sz w:val="24"/>
          <w:szCs w:val="24"/>
          <w:lang w:eastAsia="el-GR"/>
        </w:rPr>
        <w:t>Η ατομική δημιουργία μετατρέπεται</w:t>
      </w:r>
      <w:r w:rsidRPr="009C19E7">
        <w:rPr>
          <w:rFonts w:ascii="Monotype Corsiva" w:eastAsia="Times New Roman" w:hAnsi="Monotype Corsiva" w:cs="Times New Roman"/>
          <w:i/>
          <w:sz w:val="24"/>
          <w:szCs w:val="24"/>
          <w:lang w:eastAsia="el-GR"/>
        </w:rPr>
        <w:t xml:space="preserve"> σε κοινωνικό κτήμα και ικανοποιεί γενικότερες κοινωνικές αρχές. </w:t>
      </w:r>
    </w:p>
    <w:p w:rsidR="009C19E7" w:rsidRPr="009C19E7" w:rsidRDefault="009C19E7" w:rsidP="009C19E7">
      <w:pPr>
        <w:pStyle w:val="a6"/>
        <w:rPr>
          <w:rFonts w:ascii="Monotype Corsiva" w:eastAsia="Times New Roman" w:hAnsi="Monotype Corsiva" w:cs="Times New Roman"/>
          <w:i/>
          <w:sz w:val="24"/>
          <w:szCs w:val="24"/>
          <w:lang w:eastAsia="el-GR"/>
        </w:rPr>
      </w:pPr>
    </w:p>
    <w:p w:rsidR="009C19E7" w:rsidRPr="009C19E7" w:rsidRDefault="009C19E7" w:rsidP="009C19E7">
      <w:pPr>
        <w:pStyle w:val="a6"/>
        <w:spacing w:after="0" w:line="240" w:lineRule="auto"/>
        <w:ind w:left="589"/>
        <w:jc w:val="both"/>
        <w:rPr>
          <w:rFonts w:ascii="Monotype Corsiva" w:eastAsia="Times New Roman" w:hAnsi="Monotype Corsiva" w:cs="Times New Roman"/>
          <w:i/>
          <w:sz w:val="24"/>
          <w:szCs w:val="24"/>
          <w:lang w:eastAsia="el-GR"/>
        </w:rPr>
      </w:pPr>
    </w:p>
    <w:p w:rsidR="009B1404" w:rsidRPr="00F72137" w:rsidRDefault="009C19E7" w:rsidP="009C19E7">
      <w:pPr>
        <w:spacing w:after="0" w:line="240" w:lineRule="auto"/>
        <w:ind w:left="-180"/>
        <w:jc w:val="both"/>
        <w:rPr>
          <w:rFonts w:ascii="Monotype Corsiva" w:eastAsia="Times New Roman" w:hAnsi="Monotype Corsiva" w:cs="Times New Roman"/>
          <w:i/>
          <w:sz w:val="24"/>
          <w:szCs w:val="24"/>
          <w:lang w:eastAsia="el-GR"/>
        </w:rPr>
      </w:pPr>
      <w:r>
        <w:rPr>
          <w:rFonts w:ascii="Monotype Corsiva" w:eastAsia="Times New Roman" w:hAnsi="Monotype Corsiva" w:cs="Times New Roman"/>
          <w:i/>
          <w:sz w:val="24"/>
          <w:szCs w:val="24"/>
          <w:lang w:eastAsia="el-GR"/>
        </w:rPr>
        <w:t xml:space="preserve">   </w:t>
      </w:r>
      <w:r w:rsidR="00C05F96">
        <w:rPr>
          <w:rFonts w:ascii="Monotype Corsiva" w:eastAsia="Times New Roman" w:hAnsi="Monotype Corsiva" w:cs="Times New Roman"/>
          <w:i/>
          <w:sz w:val="24"/>
          <w:szCs w:val="24"/>
          <w:lang w:eastAsia="el-GR"/>
        </w:rPr>
        <w:t xml:space="preserve"> </w:t>
      </w:r>
      <w:proofErr w:type="spellStart"/>
      <w:r w:rsidR="009B1404" w:rsidRPr="00F72137">
        <w:rPr>
          <w:rFonts w:ascii="Monotype Corsiva" w:eastAsia="Times New Roman" w:hAnsi="Monotype Corsiva" w:cs="Times New Roman"/>
          <w:b/>
          <w:bCs/>
          <w:i/>
          <w:sz w:val="24"/>
          <w:szCs w:val="24"/>
          <w:lang w:eastAsia="el-GR"/>
        </w:rPr>
        <w:t>Επιλογικά</w:t>
      </w:r>
      <w:proofErr w:type="spellEnd"/>
      <w:r>
        <w:rPr>
          <w:rFonts w:ascii="Monotype Corsiva" w:eastAsia="Times New Roman" w:hAnsi="Monotype Corsiva" w:cs="Times New Roman"/>
          <w:i/>
          <w:sz w:val="24"/>
          <w:szCs w:val="24"/>
          <w:lang w:eastAsia="el-GR"/>
        </w:rPr>
        <w:t xml:space="preserve">: </w:t>
      </w:r>
      <w:r w:rsidR="009B1404" w:rsidRPr="00F72137">
        <w:rPr>
          <w:rFonts w:ascii="Monotype Corsiva" w:eastAsia="Times New Roman" w:hAnsi="Monotype Corsiva" w:cs="Times New Roman"/>
          <w:i/>
          <w:sz w:val="24"/>
          <w:szCs w:val="24"/>
          <w:lang w:eastAsia="el-GR"/>
        </w:rPr>
        <w:t xml:space="preserve">Πολύπλευρη λοιπόν και ουσιαστική η αξία του επαγγέλματος και η  σωστή επιλογή του. Ένα τόσο σοβαρό </w:t>
      </w:r>
      <w:r>
        <w:rPr>
          <w:rFonts w:ascii="Monotype Corsiva" w:eastAsia="Times New Roman" w:hAnsi="Monotype Corsiva" w:cs="Times New Roman"/>
          <w:i/>
          <w:sz w:val="24"/>
          <w:szCs w:val="24"/>
          <w:lang w:eastAsia="el-GR"/>
        </w:rPr>
        <w:t xml:space="preserve">      </w:t>
      </w:r>
      <w:r w:rsidR="009B1404" w:rsidRPr="00F72137">
        <w:rPr>
          <w:rFonts w:ascii="Monotype Corsiva" w:eastAsia="Times New Roman" w:hAnsi="Monotype Corsiva" w:cs="Times New Roman"/>
          <w:i/>
          <w:sz w:val="24"/>
          <w:szCs w:val="24"/>
          <w:lang w:eastAsia="el-GR"/>
        </w:rPr>
        <w:t>θέμα δεν θα πρέπει να αντιμετωπίζεται με επιπολαιότητα</w:t>
      </w:r>
      <w:r>
        <w:rPr>
          <w:rFonts w:ascii="Monotype Corsiva" w:eastAsia="Times New Roman" w:hAnsi="Monotype Corsiva" w:cs="Times New Roman"/>
          <w:i/>
          <w:sz w:val="24"/>
          <w:szCs w:val="24"/>
          <w:lang w:eastAsia="el-GR"/>
        </w:rPr>
        <w:t>,</w:t>
      </w:r>
      <w:r w:rsidR="009B1404" w:rsidRPr="00F72137">
        <w:rPr>
          <w:rFonts w:ascii="Monotype Corsiva" w:eastAsia="Times New Roman" w:hAnsi="Monotype Corsiva" w:cs="Times New Roman"/>
          <w:i/>
          <w:sz w:val="24"/>
          <w:szCs w:val="24"/>
          <w:lang w:eastAsia="el-GR"/>
        </w:rPr>
        <w:t xml:space="preserve"> αλλά θα πρέπει να είναι καρπός ώριμης σκέψεις.</w:t>
      </w:r>
    </w:p>
    <w:p w:rsidR="001E243C" w:rsidRPr="00F72137" w:rsidRDefault="001E243C">
      <w:pPr>
        <w:rPr>
          <w:rFonts w:ascii="Monotype Corsiva" w:hAnsi="Monotype Corsiva"/>
          <w:i/>
          <w:sz w:val="24"/>
          <w:szCs w:val="24"/>
        </w:rPr>
      </w:pPr>
    </w:p>
    <w:sectPr w:rsidR="001E243C" w:rsidRPr="00F72137" w:rsidSect="00F72137">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2BC" w:rsidRDefault="00A532BC" w:rsidP="00160843">
      <w:pPr>
        <w:spacing w:after="0" w:line="240" w:lineRule="auto"/>
      </w:pPr>
      <w:r>
        <w:separator/>
      </w:r>
    </w:p>
  </w:endnote>
  <w:endnote w:type="continuationSeparator" w:id="0">
    <w:p w:rsidR="00A532BC" w:rsidRDefault="00A532BC" w:rsidP="00160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1855"/>
      <w:docPartObj>
        <w:docPartGallery w:val="Page Numbers (Bottom of Page)"/>
        <w:docPartUnique/>
      </w:docPartObj>
    </w:sdtPr>
    <w:sdtContent>
      <w:p w:rsidR="00160843" w:rsidRDefault="00160843">
        <w:pPr>
          <w:pStyle w:val="a5"/>
          <w:jc w:val="center"/>
        </w:pPr>
        <w:r>
          <w:t>[</w:t>
        </w:r>
        <w:fldSimple w:instr=" PAGE   \* MERGEFORMAT ">
          <w:r w:rsidR="00432912">
            <w:rPr>
              <w:noProof/>
            </w:rPr>
            <w:t>1</w:t>
          </w:r>
        </w:fldSimple>
        <w:r>
          <w:t>]</w:t>
        </w:r>
      </w:p>
    </w:sdtContent>
  </w:sdt>
  <w:p w:rsidR="00160843" w:rsidRDefault="001608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2BC" w:rsidRDefault="00A532BC" w:rsidP="00160843">
      <w:pPr>
        <w:spacing w:after="0" w:line="240" w:lineRule="auto"/>
      </w:pPr>
      <w:r>
        <w:separator/>
      </w:r>
    </w:p>
  </w:footnote>
  <w:footnote w:type="continuationSeparator" w:id="0">
    <w:p w:rsidR="00A532BC" w:rsidRDefault="00A532BC" w:rsidP="00160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C583A"/>
    <w:multiLevelType w:val="hybridMultilevel"/>
    <w:tmpl w:val="CD9670C4"/>
    <w:lvl w:ilvl="0" w:tplc="0408000D">
      <w:start w:val="1"/>
      <w:numFmt w:val="bullet"/>
      <w:lvlText w:val=""/>
      <w:lvlJc w:val="left"/>
      <w:pPr>
        <w:ind w:left="709" w:hanging="360"/>
      </w:pPr>
      <w:rPr>
        <w:rFonts w:ascii="Wingdings" w:hAnsi="Wingdings" w:hint="default"/>
      </w:rPr>
    </w:lvl>
    <w:lvl w:ilvl="1" w:tplc="647ED652">
      <w:numFmt w:val="bullet"/>
      <w:lvlText w:val=""/>
      <w:lvlJc w:val="left"/>
      <w:pPr>
        <w:ind w:left="1429" w:hanging="360"/>
      </w:pPr>
      <w:rPr>
        <w:rFonts w:ascii="Symbol" w:eastAsia="Times New Roman" w:hAnsi="Symbol" w:cs="Times New Roman"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1">
    <w:nsid w:val="24B6204B"/>
    <w:multiLevelType w:val="hybridMultilevel"/>
    <w:tmpl w:val="13589D9E"/>
    <w:lvl w:ilvl="0" w:tplc="0408000D">
      <w:start w:val="1"/>
      <w:numFmt w:val="bullet"/>
      <w:lvlText w:val=""/>
      <w:lvlJc w:val="left"/>
      <w:pPr>
        <w:ind w:left="622" w:hanging="360"/>
      </w:pPr>
      <w:rPr>
        <w:rFonts w:ascii="Wingdings" w:hAnsi="Wingdings" w:hint="default"/>
      </w:rPr>
    </w:lvl>
    <w:lvl w:ilvl="1" w:tplc="04080003" w:tentative="1">
      <w:start w:val="1"/>
      <w:numFmt w:val="bullet"/>
      <w:lvlText w:val="o"/>
      <w:lvlJc w:val="left"/>
      <w:pPr>
        <w:ind w:left="1342" w:hanging="360"/>
      </w:pPr>
      <w:rPr>
        <w:rFonts w:ascii="Courier New" w:hAnsi="Courier New" w:cs="Courier New" w:hint="default"/>
      </w:rPr>
    </w:lvl>
    <w:lvl w:ilvl="2" w:tplc="04080005" w:tentative="1">
      <w:start w:val="1"/>
      <w:numFmt w:val="bullet"/>
      <w:lvlText w:val=""/>
      <w:lvlJc w:val="left"/>
      <w:pPr>
        <w:ind w:left="2062" w:hanging="360"/>
      </w:pPr>
      <w:rPr>
        <w:rFonts w:ascii="Wingdings" w:hAnsi="Wingdings" w:hint="default"/>
      </w:rPr>
    </w:lvl>
    <w:lvl w:ilvl="3" w:tplc="04080001" w:tentative="1">
      <w:start w:val="1"/>
      <w:numFmt w:val="bullet"/>
      <w:lvlText w:val=""/>
      <w:lvlJc w:val="left"/>
      <w:pPr>
        <w:ind w:left="2782" w:hanging="360"/>
      </w:pPr>
      <w:rPr>
        <w:rFonts w:ascii="Symbol" w:hAnsi="Symbol" w:hint="default"/>
      </w:rPr>
    </w:lvl>
    <w:lvl w:ilvl="4" w:tplc="04080003" w:tentative="1">
      <w:start w:val="1"/>
      <w:numFmt w:val="bullet"/>
      <w:lvlText w:val="o"/>
      <w:lvlJc w:val="left"/>
      <w:pPr>
        <w:ind w:left="3502" w:hanging="360"/>
      </w:pPr>
      <w:rPr>
        <w:rFonts w:ascii="Courier New" w:hAnsi="Courier New" w:cs="Courier New" w:hint="default"/>
      </w:rPr>
    </w:lvl>
    <w:lvl w:ilvl="5" w:tplc="04080005" w:tentative="1">
      <w:start w:val="1"/>
      <w:numFmt w:val="bullet"/>
      <w:lvlText w:val=""/>
      <w:lvlJc w:val="left"/>
      <w:pPr>
        <w:ind w:left="4222" w:hanging="360"/>
      </w:pPr>
      <w:rPr>
        <w:rFonts w:ascii="Wingdings" w:hAnsi="Wingdings" w:hint="default"/>
      </w:rPr>
    </w:lvl>
    <w:lvl w:ilvl="6" w:tplc="04080001" w:tentative="1">
      <w:start w:val="1"/>
      <w:numFmt w:val="bullet"/>
      <w:lvlText w:val=""/>
      <w:lvlJc w:val="left"/>
      <w:pPr>
        <w:ind w:left="4942" w:hanging="360"/>
      </w:pPr>
      <w:rPr>
        <w:rFonts w:ascii="Symbol" w:hAnsi="Symbol" w:hint="default"/>
      </w:rPr>
    </w:lvl>
    <w:lvl w:ilvl="7" w:tplc="04080003" w:tentative="1">
      <w:start w:val="1"/>
      <w:numFmt w:val="bullet"/>
      <w:lvlText w:val="o"/>
      <w:lvlJc w:val="left"/>
      <w:pPr>
        <w:ind w:left="5662" w:hanging="360"/>
      </w:pPr>
      <w:rPr>
        <w:rFonts w:ascii="Courier New" w:hAnsi="Courier New" w:cs="Courier New" w:hint="default"/>
      </w:rPr>
    </w:lvl>
    <w:lvl w:ilvl="8" w:tplc="04080005" w:tentative="1">
      <w:start w:val="1"/>
      <w:numFmt w:val="bullet"/>
      <w:lvlText w:val=""/>
      <w:lvlJc w:val="left"/>
      <w:pPr>
        <w:ind w:left="6382" w:hanging="360"/>
      </w:pPr>
      <w:rPr>
        <w:rFonts w:ascii="Wingdings" w:hAnsi="Wingdings" w:hint="default"/>
      </w:rPr>
    </w:lvl>
  </w:abstractNum>
  <w:abstractNum w:abstractNumId="2">
    <w:nsid w:val="4EE27DF7"/>
    <w:multiLevelType w:val="hybridMultilevel"/>
    <w:tmpl w:val="000286C8"/>
    <w:lvl w:ilvl="0" w:tplc="0408000D">
      <w:start w:val="1"/>
      <w:numFmt w:val="bullet"/>
      <w:lvlText w:val=""/>
      <w:lvlJc w:val="left"/>
      <w:pPr>
        <w:ind w:left="589" w:hanging="360"/>
      </w:pPr>
      <w:rPr>
        <w:rFonts w:ascii="Wingdings" w:hAnsi="Wingdings" w:hint="default"/>
      </w:rPr>
    </w:lvl>
    <w:lvl w:ilvl="1" w:tplc="04080003" w:tentative="1">
      <w:start w:val="1"/>
      <w:numFmt w:val="bullet"/>
      <w:lvlText w:val="o"/>
      <w:lvlJc w:val="left"/>
      <w:pPr>
        <w:ind w:left="1309" w:hanging="360"/>
      </w:pPr>
      <w:rPr>
        <w:rFonts w:ascii="Courier New" w:hAnsi="Courier New" w:cs="Courier New" w:hint="default"/>
      </w:rPr>
    </w:lvl>
    <w:lvl w:ilvl="2" w:tplc="04080005" w:tentative="1">
      <w:start w:val="1"/>
      <w:numFmt w:val="bullet"/>
      <w:lvlText w:val=""/>
      <w:lvlJc w:val="left"/>
      <w:pPr>
        <w:ind w:left="2029" w:hanging="360"/>
      </w:pPr>
      <w:rPr>
        <w:rFonts w:ascii="Wingdings" w:hAnsi="Wingdings" w:hint="default"/>
      </w:rPr>
    </w:lvl>
    <w:lvl w:ilvl="3" w:tplc="04080001" w:tentative="1">
      <w:start w:val="1"/>
      <w:numFmt w:val="bullet"/>
      <w:lvlText w:val=""/>
      <w:lvlJc w:val="left"/>
      <w:pPr>
        <w:ind w:left="2749" w:hanging="360"/>
      </w:pPr>
      <w:rPr>
        <w:rFonts w:ascii="Symbol" w:hAnsi="Symbol" w:hint="default"/>
      </w:rPr>
    </w:lvl>
    <w:lvl w:ilvl="4" w:tplc="04080003" w:tentative="1">
      <w:start w:val="1"/>
      <w:numFmt w:val="bullet"/>
      <w:lvlText w:val="o"/>
      <w:lvlJc w:val="left"/>
      <w:pPr>
        <w:ind w:left="3469" w:hanging="360"/>
      </w:pPr>
      <w:rPr>
        <w:rFonts w:ascii="Courier New" w:hAnsi="Courier New" w:cs="Courier New" w:hint="default"/>
      </w:rPr>
    </w:lvl>
    <w:lvl w:ilvl="5" w:tplc="04080005" w:tentative="1">
      <w:start w:val="1"/>
      <w:numFmt w:val="bullet"/>
      <w:lvlText w:val=""/>
      <w:lvlJc w:val="left"/>
      <w:pPr>
        <w:ind w:left="4189" w:hanging="360"/>
      </w:pPr>
      <w:rPr>
        <w:rFonts w:ascii="Wingdings" w:hAnsi="Wingdings" w:hint="default"/>
      </w:rPr>
    </w:lvl>
    <w:lvl w:ilvl="6" w:tplc="04080001" w:tentative="1">
      <w:start w:val="1"/>
      <w:numFmt w:val="bullet"/>
      <w:lvlText w:val=""/>
      <w:lvlJc w:val="left"/>
      <w:pPr>
        <w:ind w:left="4909" w:hanging="360"/>
      </w:pPr>
      <w:rPr>
        <w:rFonts w:ascii="Symbol" w:hAnsi="Symbol" w:hint="default"/>
      </w:rPr>
    </w:lvl>
    <w:lvl w:ilvl="7" w:tplc="04080003" w:tentative="1">
      <w:start w:val="1"/>
      <w:numFmt w:val="bullet"/>
      <w:lvlText w:val="o"/>
      <w:lvlJc w:val="left"/>
      <w:pPr>
        <w:ind w:left="5629" w:hanging="360"/>
      </w:pPr>
      <w:rPr>
        <w:rFonts w:ascii="Courier New" w:hAnsi="Courier New" w:cs="Courier New" w:hint="default"/>
      </w:rPr>
    </w:lvl>
    <w:lvl w:ilvl="8" w:tplc="04080005" w:tentative="1">
      <w:start w:val="1"/>
      <w:numFmt w:val="bullet"/>
      <w:lvlText w:val=""/>
      <w:lvlJc w:val="left"/>
      <w:pPr>
        <w:ind w:left="634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404"/>
    <w:rsid w:val="00160843"/>
    <w:rsid w:val="001E243C"/>
    <w:rsid w:val="002D459E"/>
    <w:rsid w:val="00432912"/>
    <w:rsid w:val="004430F1"/>
    <w:rsid w:val="004C11FE"/>
    <w:rsid w:val="007C7970"/>
    <w:rsid w:val="0086585C"/>
    <w:rsid w:val="009B1404"/>
    <w:rsid w:val="009C19E7"/>
    <w:rsid w:val="00A532BC"/>
    <w:rsid w:val="00A64011"/>
    <w:rsid w:val="00AC0491"/>
    <w:rsid w:val="00C05F96"/>
    <w:rsid w:val="00D72720"/>
    <w:rsid w:val="00E762A7"/>
    <w:rsid w:val="00F72137"/>
    <w:rsid w:val="00FE76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140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1404"/>
    <w:rPr>
      <w:rFonts w:ascii="Tahoma" w:hAnsi="Tahoma" w:cs="Tahoma"/>
      <w:sz w:val="16"/>
      <w:szCs w:val="16"/>
    </w:rPr>
  </w:style>
  <w:style w:type="paragraph" w:styleId="a4">
    <w:name w:val="header"/>
    <w:basedOn w:val="a"/>
    <w:link w:val="Char0"/>
    <w:uiPriority w:val="99"/>
    <w:semiHidden/>
    <w:unhideWhenUsed/>
    <w:rsid w:val="00160843"/>
    <w:pPr>
      <w:tabs>
        <w:tab w:val="center" w:pos="4153"/>
        <w:tab w:val="right" w:pos="8306"/>
      </w:tabs>
      <w:spacing w:after="0" w:line="240" w:lineRule="auto"/>
    </w:pPr>
  </w:style>
  <w:style w:type="character" w:customStyle="1" w:styleId="Char0">
    <w:name w:val="Κεφαλίδα Char"/>
    <w:basedOn w:val="a0"/>
    <w:link w:val="a4"/>
    <w:uiPriority w:val="99"/>
    <w:semiHidden/>
    <w:rsid w:val="00160843"/>
  </w:style>
  <w:style w:type="paragraph" w:styleId="a5">
    <w:name w:val="footer"/>
    <w:basedOn w:val="a"/>
    <w:link w:val="Char1"/>
    <w:uiPriority w:val="99"/>
    <w:unhideWhenUsed/>
    <w:rsid w:val="00160843"/>
    <w:pPr>
      <w:tabs>
        <w:tab w:val="center" w:pos="4153"/>
        <w:tab w:val="right" w:pos="8306"/>
      </w:tabs>
      <w:spacing w:after="0" w:line="240" w:lineRule="auto"/>
    </w:pPr>
  </w:style>
  <w:style w:type="character" w:customStyle="1" w:styleId="Char1">
    <w:name w:val="Υποσέλιδο Char"/>
    <w:basedOn w:val="a0"/>
    <w:link w:val="a5"/>
    <w:uiPriority w:val="99"/>
    <w:rsid w:val="00160843"/>
  </w:style>
  <w:style w:type="paragraph" w:styleId="a6">
    <w:name w:val="List Paragraph"/>
    <w:basedOn w:val="a"/>
    <w:uiPriority w:val="34"/>
    <w:qFormat/>
    <w:rsid w:val="009C19E7"/>
    <w:pPr>
      <w:ind w:left="720"/>
      <w:contextualSpacing/>
    </w:pPr>
  </w:style>
</w:styles>
</file>

<file path=word/webSettings.xml><?xml version="1.0" encoding="utf-8"?>
<w:webSettings xmlns:r="http://schemas.openxmlformats.org/officeDocument/2006/relationships" xmlns:w="http://schemas.openxmlformats.org/wordprocessingml/2006/main">
  <w:divs>
    <w:div w:id="1076054675">
      <w:bodyDiv w:val="1"/>
      <w:marLeft w:val="0"/>
      <w:marRight w:val="0"/>
      <w:marTop w:val="0"/>
      <w:marBottom w:val="0"/>
      <w:divBdr>
        <w:top w:val="none" w:sz="0" w:space="0" w:color="auto"/>
        <w:left w:val="none" w:sz="0" w:space="0" w:color="auto"/>
        <w:bottom w:val="none" w:sz="0" w:space="0" w:color="auto"/>
        <w:right w:val="none" w:sz="0" w:space="0" w:color="auto"/>
      </w:divBdr>
      <w:divsChild>
        <w:div w:id="255796327">
          <w:marLeft w:val="585"/>
          <w:marRight w:val="284"/>
          <w:marTop w:val="0"/>
          <w:marBottom w:val="0"/>
          <w:divBdr>
            <w:top w:val="none" w:sz="0" w:space="0" w:color="auto"/>
            <w:left w:val="none" w:sz="0" w:space="0" w:color="auto"/>
            <w:bottom w:val="none" w:sz="0" w:space="0" w:color="auto"/>
            <w:right w:val="none" w:sz="0" w:space="0" w:color="auto"/>
          </w:divBdr>
        </w:div>
        <w:div w:id="112067595">
          <w:marLeft w:val="585"/>
          <w:marRight w:val="284"/>
          <w:marTop w:val="0"/>
          <w:marBottom w:val="0"/>
          <w:divBdr>
            <w:top w:val="none" w:sz="0" w:space="0" w:color="auto"/>
            <w:left w:val="none" w:sz="0" w:space="0" w:color="auto"/>
            <w:bottom w:val="none" w:sz="0" w:space="0" w:color="auto"/>
            <w:right w:val="none" w:sz="0" w:space="0" w:color="auto"/>
          </w:divBdr>
        </w:div>
        <w:div w:id="654799493">
          <w:marLeft w:val="585"/>
          <w:marRight w:val="284"/>
          <w:marTop w:val="0"/>
          <w:marBottom w:val="0"/>
          <w:divBdr>
            <w:top w:val="none" w:sz="0" w:space="0" w:color="auto"/>
            <w:left w:val="none" w:sz="0" w:space="0" w:color="auto"/>
            <w:bottom w:val="none" w:sz="0" w:space="0" w:color="auto"/>
            <w:right w:val="none" w:sz="0" w:space="0" w:color="auto"/>
          </w:divBdr>
        </w:div>
        <w:div w:id="1950703236">
          <w:marLeft w:val="585"/>
          <w:marRight w:val="284"/>
          <w:marTop w:val="0"/>
          <w:marBottom w:val="0"/>
          <w:divBdr>
            <w:top w:val="none" w:sz="0" w:space="0" w:color="auto"/>
            <w:left w:val="none" w:sz="0" w:space="0" w:color="auto"/>
            <w:bottom w:val="none" w:sz="0" w:space="0" w:color="auto"/>
            <w:right w:val="none" w:sz="0" w:space="0" w:color="auto"/>
          </w:divBdr>
        </w:div>
        <w:div w:id="569997201">
          <w:marLeft w:val="585"/>
          <w:marRight w:val="284"/>
          <w:marTop w:val="0"/>
          <w:marBottom w:val="0"/>
          <w:divBdr>
            <w:top w:val="none" w:sz="0" w:space="0" w:color="auto"/>
            <w:left w:val="none" w:sz="0" w:space="0" w:color="auto"/>
            <w:bottom w:val="none" w:sz="0" w:space="0" w:color="auto"/>
            <w:right w:val="none" w:sz="0" w:space="0" w:color="auto"/>
          </w:divBdr>
        </w:div>
        <w:div w:id="520824287">
          <w:marLeft w:val="585"/>
          <w:marRight w:val="284"/>
          <w:marTop w:val="0"/>
          <w:marBottom w:val="0"/>
          <w:divBdr>
            <w:top w:val="none" w:sz="0" w:space="0" w:color="auto"/>
            <w:left w:val="none" w:sz="0" w:space="0" w:color="auto"/>
            <w:bottom w:val="none" w:sz="0" w:space="0" w:color="auto"/>
            <w:right w:val="none" w:sz="0" w:space="0" w:color="auto"/>
          </w:divBdr>
        </w:div>
        <w:div w:id="2041586643">
          <w:marLeft w:val="585"/>
          <w:marRight w:val="284"/>
          <w:marTop w:val="0"/>
          <w:marBottom w:val="0"/>
          <w:divBdr>
            <w:top w:val="none" w:sz="0" w:space="0" w:color="auto"/>
            <w:left w:val="none" w:sz="0" w:space="0" w:color="auto"/>
            <w:bottom w:val="none" w:sz="0" w:space="0" w:color="auto"/>
            <w:right w:val="none" w:sz="0" w:space="0" w:color="auto"/>
          </w:divBdr>
        </w:div>
        <w:div w:id="1431925854">
          <w:marLeft w:val="585"/>
          <w:marRight w:val="284"/>
          <w:marTop w:val="0"/>
          <w:marBottom w:val="0"/>
          <w:divBdr>
            <w:top w:val="none" w:sz="0" w:space="0" w:color="auto"/>
            <w:left w:val="none" w:sz="0" w:space="0" w:color="auto"/>
            <w:bottom w:val="none" w:sz="0" w:space="0" w:color="auto"/>
            <w:right w:val="none" w:sz="0" w:space="0" w:color="auto"/>
          </w:divBdr>
        </w:div>
        <w:div w:id="1898545049">
          <w:marLeft w:val="585"/>
          <w:marRight w:val="284"/>
          <w:marTop w:val="0"/>
          <w:marBottom w:val="0"/>
          <w:divBdr>
            <w:top w:val="none" w:sz="0" w:space="0" w:color="auto"/>
            <w:left w:val="none" w:sz="0" w:space="0" w:color="auto"/>
            <w:bottom w:val="none" w:sz="0" w:space="0" w:color="auto"/>
            <w:right w:val="none" w:sz="0" w:space="0" w:color="auto"/>
          </w:divBdr>
        </w:div>
        <w:div w:id="1317489469">
          <w:marLeft w:val="585"/>
          <w:marRight w:val="284"/>
          <w:marTop w:val="0"/>
          <w:marBottom w:val="0"/>
          <w:divBdr>
            <w:top w:val="none" w:sz="0" w:space="0" w:color="auto"/>
            <w:left w:val="none" w:sz="0" w:space="0" w:color="auto"/>
            <w:bottom w:val="none" w:sz="0" w:space="0" w:color="auto"/>
            <w:right w:val="none" w:sz="0" w:space="0" w:color="auto"/>
          </w:divBdr>
        </w:div>
        <w:div w:id="63768402">
          <w:marLeft w:val="585"/>
          <w:marRight w:val="284"/>
          <w:marTop w:val="0"/>
          <w:marBottom w:val="0"/>
          <w:divBdr>
            <w:top w:val="none" w:sz="0" w:space="0" w:color="auto"/>
            <w:left w:val="none" w:sz="0" w:space="0" w:color="auto"/>
            <w:bottom w:val="none" w:sz="0" w:space="0" w:color="auto"/>
            <w:right w:val="none" w:sz="0" w:space="0" w:color="auto"/>
          </w:divBdr>
        </w:div>
        <w:div w:id="1743064628">
          <w:marLeft w:val="585"/>
          <w:marRight w:val="284"/>
          <w:marTop w:val="0"/>
          <w:marBottom w:val="0"/>
          <w:divBdr>
            <w:top w:val="none" w:sz="0" w:space="0" w:color="auto"/>
            <w:left w:val="none" w:sz="0" w:space="0" w:color="auto"/>
            <w:bottom w:val="none" w:sz="0" w:space="0" w:color="auto"/>
            <w:right w:val="none" w:sz="0" w:space="0" w:color="auto"/>
          </w:divBdr>
        </w:div>
        <w:div w:id="2040468057">
          <w:marLeft w:val="585"/>
          <w:marRight w:val="284"/>
          <w:marTop w:val="0"/>
          <w:marBottom w:val="0"/>
          <w:divBdr>
            <w:top w:val="none" w:sz="0" w:space="0" w:color="auto"/>
            <w:left w:val="none" w:sz="0" w:space="0" w:color="auto"/>
            <w:bottom w:val="none" w:sz="0" w:space="0" w:color="auto"/>
            <w:right w:val="none" w:sz="0" w:space="0" w:color="auto"/>
          </w:divBdr>
        </w:div>
        <w:div w:id="1835339458">
          <w:marLeft w:val="585"/>
          <w:marRight w:val="284"/>
          <w:marTop w:val="0"/>
          <w:marBottom w:val="0"/>
          <w:divBdr>
            <w:top w:val="none" w:sz="0" w:space="0" w:color="auto"/>
            <w:left w:val="none" w:sz="0" w:space="0" w:color="auto"/>
            <w:bottom w:val="none" w:sz="0" w:space="0" w:color="auto"/>
            <w:right w:val="none" w:sz="0" w:space="0" w:color="auto"/>
          </w:divBdr>
        </w:div>
        <w:div w:id="735130516">
          <w:marLeft w:val="585"/>
          <w:marRight w:val="284"/>
          <w:marTop w:val="0"/>
          <w:marBottom w:val="0"/>
          <w:divBdr>
            <w:top w:val="none" w:sz="0" w:space="0" w:color="auto"/>
            <w:left w:val="none" w:sz="0" w:space="0" w:color="auto"/>
            <w:bottom w:val="none" w:sz="0" w:space="0" w:color="auto"/>
            <w:right w:val="none" w:sz="0" w:space="0" w:color="auto"/>
          </w:divBdr>
        </w:div>
        <w:div w:id="1096287419">
          <w:marLeft w:val="284"/>
          <w:marRight w:val="284"/>
          <w:marTop w:val="0"/>
          <w:marBottom w:val="0"/>
          <w:divBdr>
            <w:top w:val="none" w:sz="0" w:space="0" w:color="auto"/>
            <w:left w:val="none" w:sz="0" w:space="0" w:color="auto"/>
            <w:bottom w:val="none" w:sz="0" w:space="0" w:color="auto"/>
            <w:right w:val="none" w:sz="0" w:space="0" w:color="auto"/>
          </w:divBdr>
        </w:div>
        <w:div w:id="277228238">
          <w:marLeft w:val="585"/>
          <w:marRight w:val="284"/>
          <w:marTop w:val="0"/>
          <w:marBottom w:val="0"/>
          <w:divBdr>
            <w:top w:val="none" w:sz="0" w:space="0" w:color="auto"/>
            <w:left w:val="none" w:sz="0" w:space="0" w:color="auto"/>
            <w:bottom w:val="none" w:sz="0" w:space="0" w:color="auto"/>
            <w:right w:val="none" w:sz="0" w:space="0" w:color="auto"/>
          </w:divBdr>
        </w:div>
        <w:div w:id="1173061545">
          <w:marLeft w:val="0"/>
          <w:marRight w:val="284"/>
          <w:marTop w:val="0"/>
          <w:marBottom w:val="0"/>
          <w:divBdr>
            <w:top w:val="none" w:sz="0" w:space="0" w:color="auto"/>
            <w:left w:val="none" w:sz="0" w:space="0" w:color="auto"/>
            <w:bottom w:val="none" w:sz="0" w:space="0" w:color="auto"/>
            <w:right w:val="none" w:sz="0" w:space="0" w:color="auto"/>
          </w:divBdr>
        </w:div>
        <w:div w:id="444813215">
          <w:marLeft w:val="585"/>
          <w:marRight w:val="284"/>
          <w:marTop w:val="0"/>
          <w:marBottom w:val="0"/>
          <w:divBdr>
            <w:top w:val="none" w:sz="0" w:space="0" w:color="auto"/>
            <w:left w:val="none" w:sz="0" w:space="0" w:color="auto"/>
            <w:bottom w:val="none" w:sz="0" w:space="0" w:color="auto"/>
            <w:right w:val="none" w:sz="0" w:space="0" w:color="auto"/>
          </w:divBdr>
        </w:div>
        <w:div w:id="627929065">
          <w:marLeft w:val="0"/>
          <w:marRight w:val="284"/>
          <w:marTop w:val="0"/>
          <w:marBottom w:val="0"/>
          <w:divBdr>
            <w:top w:val="none" w:sz="0" w:space="0" w:color="auto"/>
            <w:left w:val="none" w:sz="0" w:space="0" w:color="auto"/>
            <w:bottom w:val="none" w:sz="0" w:space="0" w:color="auto"/>
            <w:right w:val="none" w:sz="0" w:space="0" w:color="auto"/>
          </w:divBdr>
        </w:div>
        <w:div w:id="1842309957">
          <w:marLeft w:val="585"/>
          <w:marRight w:val="284"/>
          <w:marTop w:val="0"/>
          <w:marBottom w:val="0"/>
          <w:divBdr>
            <w:top w:val="none" w:sz="0" w:space="0" w:color="auto"/>
            <w:left w:val="none" w:sz="0" w:space="0" w:color="auto"/>
            <w:bottom w:val="none" w:sz="0" w:space="0" w:color="auto"/>
            <w:right w:val="none" w:sz="0" w:space="0" w:color="auto"/>
          </w:divBdr>
        </w:div>
        <w:div w:id="1510675284">
          <w:marLeft w:val="0"/>
          <w:marRight w:val="284"/>
          <w:marTop w:val="0"/>
          <w:marBottom w:val="0"/>
          <w:divBdr>
            <w:top w:val="none" w:sz="0" w:space="0" w:color="auto"/>
            <w:left w:val="none" w:sz="0" w:space="0" w:color="auto"/>
            <w:bottom w:val="none" w:sz="0" w:space="0" w:color="auto"/>
            <w:right w:val="none" w:sz="0" w:space="0" w:color="auto"/>
          </w:divBdr>
        </w:div>
        <w:div w:id="258680380">
          <w:marLeft w:val="585"/>
          <w:marRight w:val="284"/>
          <w:marTop w:val="0"/>
          <w:marBottom w:val="0"/>
          <w:divBdr>
            <w:top w:val="none" w:sz="0" w:space="0" w:color="auto"/>
            <w:left w:val="none" w:sz="0" w:space="0" w:color="auto"/>
            <w:bottom w:val="none" w:sz="0" w:space="0" w:color="auto"/>
            <w:right w:val="none" w:sz="0" w:space="0" w:color="auto"/>
          </w:divBdr>
        </w:div>
        <w:div w:id="1616054312">
          <w:marLeft w:val="360"/>
          <w:marRight w:val="284"/>
          <w:marTop w:val="0"/>
          <w:marBottom w:val="0"/>
          <w:divBdr>
            <w:top w:val="none" w:sz="0" w:space="0" w:color="auto"/>
            <w:left w:val="none" w:sz="0" w:space="0" w:color="auto"/>
            <w:bottom w:val="none" w:sz="0" w:space="0" w:color="auto"/>
            <w:right w:val="none" w:sz="0" w:space="0" w:color="auto"/>
          </w:divBdr>
        </w:div>
        <w:div w:id="1593128236">
          <w:marLeft w:val="360"/>
          <w:marRight w:val="284"/>
          <w:marTop w:val="0"/>
          <w:marBottom w:val="0"/>
          <w:divBdr>
            <w:top w:val="none" w:sz="0" w:space="0" w:color="auto"/>
            <w:left w:val="none" w:sz="0" w:space="0" w:color="auto"/>
            <w:bottom w:val="none" w:sz="0" w:space="0" w:color="auto"/>
            <w:right w:val="none" w:sz="0" w:space="0" w:color="auto"/>
          </w:divBdr>
        </w:div>
        <w:div w:id="2082215349">
          <w:marLeft w:val="0"/>
          <w:marRight w:val="284"/>
          <w:marTop w:val="0"/>
          <w:marBottom w:val="0"/>
          <w:divBdr>
            <w:top w:val="none" w:sz="0" w:space="0" w:color="auto"/>
            <w:left w:val="none" w:sz="0" w:space="0" w:color="auto"/>
            <w:bottom w:val="none" w:sz="0" w:space="0" w:color="auto"/>
            <w:right w:val="none" w:sz="0" w:space="0" w:color="auto"/>
          </w:divBdr>
        </w:div>
        <w:div w:id="1626617020">
          <w:marLeft w:val="585"/>
          <w:marRight w:val="284"/>
          <w:marTop w:val="0"/>
          <w:marBottom w:val="0"/>
          <w:divBdr>
            <w:top w:val="none" w:sz="0" w:space="0" w:color="auto"/>
            <w:left w:val="none" w:sz="0" w:space="0" w:color="auto"/>
            <w:bottom w:val="none" w:sz="0" w:space="0" w:color="auto"/>
            <w:right w:val="none" w:sz="0" w:space="0" w:color="auto"/>
          </w:divBdr>
        </w:div>
        <w:div w:id="987515803">
          <w:marLeft w:val="284"/>
          <w:marRight w:val="284"/>
          <w:marTop w:val="0"/>
          <w:marBottom w:val="0"/>
          <w:divBdr>
            <w:top w:val="none" w:sz="0" w:space="0" w:color="auto"/>
            <w:left w:val="none" w:sz="0" w:space="0" w:color="auto"/>
            <w:bottom w:val="none" w:sz="0" w:space="0" w:color="auto"/>
            <w:right w:val="none" w:sz="0" w:space="0" w:color="auto"/>
          </w:divBdr>
        </w:div>
        <w:div w:id="468522642">
          <w:marLeft w:val="585"/>
          <w:marRight w:val="284"/>
          <w:marTop w:val="0"/>
          <w:marBottom w:val="0"/>
          <w:divBdr>
            <w:top w:val="none" w:sz="0" w:space="0" w:color="auto"/>
            <w:left w:val="none" w:sz="0" w:space="0" w:color="auto"/>
            <w:bottom w:val="none" w:sz="0" w:space="0" w:color="auto"/>
            <w:right w:val="none" w:sz="0" w:space="0" w:color="auto"/>
          </w:divBdr>
        </w:div>
        <w:div w:id="1753119661">
          <w:marLeft w:val="0"/>
          <w:marRight w:val="284"/>
          <w:marTop w:val="0"/>
          <w:marBottom w:val="0"/>
          <w:divBdr>
            <w:top w:val="none" w:sz="0" w:space="0" w:color="auto"/>
            <w:left w:val="none" w:sz="0" w:space="0" w:color="auto"/>
            <w:bottom w:val="none" w:sz="0" w:space="0" w:color="auto"/>
            <w:right w:val="none" w:sz="0" w:space="0" w:color="auto"/>
          </w:divBdr>
        </w:div>
        <w:div w:id="1245333675">
          <w:marLeft w:val="585"/>
          <w:marRight w:val="284"/>
          <w:marTop w:val="0"/>
          <w:marBottom w:val="0"/>
          <w:divBdr>
            <w:top w:val="none" w:sz="0" w:space="0" w:color="auto"/>
            <w:left w:val="none" w:sz="0" w:space="0" w:color="auto"/>
            <w:bottom w:val="none" w:sz="0" w:space="0" w:color="auto"/>
            <w:right w:val="none" w:sz="0" w:space="0" w:color="auto"/>
          </w:divBdr>
        </w:div>
        <w:div w:id="1466852094">
          <w:marLeft w:val="0"/>
          <w:marRight w:val="284"/>
          <w:marTop w:val="0"/>
          <w:marBottom w:val="0"/>
          <w:divBdr>
            <w:top w:val="none" w:sz="0" w:space="0" w:color="auto"/>
            <w:left w:val="none" w:sz="0" w:space="0" w:color="auto"/>
            <w:bottom w:val="none" w:sz="0" w:space="0" w:color="auto"/>
            <w:right w:val="none" w:sz="0" w:space="0" w:color="auto"/>
          </w:divBdr>
        </w:div>
        <w:div w:id="1405032804">
          <w:marLeft w:val="585"/>
          <w:marRight w:val="284"/>
          <w:marTop w:val="0"/>
          <w:marBottom w:val="0"/>
          <w:divBdr>
            <w:top w:val="none" w:sz="0" w:space="0" w:color="auto"/>
            <w:left w:val="none" w:sz="0" w:space="0" w:color="auto"/>
            <w:bottom w:val="none" w:sz="0" w:space="0" w:color="auto"/>
            <w:right w:val="none" w:sz="0" w:space="0" w:color="auto"/>
          </w:divBdr>
        </w:div>
        <w:div w:id="806165531">
          <w:marLeft w:val="0"/>
          <w:marRight w:val="284"/>
          <w:marTop w:val="0"/>
          <w:marBottom w:val="0"/>
          <w:divBdr>
            <w:top w:val="none" w:sz="0" w:space="0" w:color="auto"/>
            <w:left w:val="none" w:sz="0" w:space="0" w:color="auto"/>
            <w:bottom w:val="none" w:sz="0" w:space="0" w:color="auto"/>
            <w:right w:val="none" w:sz="0" w:space="0" w:color="auto"/>
          </w:divBdr>
        </w:div>
        <w:div w:id="1349916659">
          <w:marLeft w:val="585"/>
          <w:marRight w:val="284"/>
          <w:marTop w:val="0"/>
          <w:marBottom w:val="0"/>
          <w:divBdr>
            <w:top w:val="none" w:sz="0" w:space="0" w:color="auto"/>
            <w:left w:val="none" w:sz="0" w:space="0" w:color="auto"/>
            <w:bottom w:val="none" w:sz="0" w:space="0" w:color="auto"/>
            <w:right w:val="none" w:sz="0" w:space="0" w:color="auto"/>
          </w:divBdr>
        </w:div>
        <w:div w:id="1267419910">
          <w:marLeft w:val="585"/>
          <w:marRight w:val="284"/>
          <w:marTop w:val="0"/>
          <w:marBottom w:val="0"/>
          <w:divBdr>
            <w:top w:val="none" w:sz="0" w:space="0" w:color="auto"/>
            <w:left w:val="none" w:sz="0" w:space="0" w:color="auto"/>
            <w:bottom w:val="none" w:sz="0" w:space="0" w:color="auto"/>
            <w:right w:val="none" w:sz="0" w:space="0" w:color="auto"/>
          </w:divBdr>
        </w:div>
        <w:div w:id="1063256903">
          <w:marLeft w:val="540"/>
          <w:marRight w:val="284"/>
          <w:marTop w:val="0"/>
          <w:marBottom w:val="0"/>
          <w:divBdr>
            <w:top w:val="none" w:sz="0" w:space="0" w:color="auto"/>
            <w:left w:val="none" w:sz="0" w:space="0" w:color="auto"/>
            <w:bottom w:val="none" w:sz="0" w:space="0" w:color="auto"/>
            <w:right w:val="none" w:sz="0" w:space="0" w:color="auto"/>
          </w:divBdr>
        </w:div>
        <w:div w:id="1076822115">
          <w:marLeft w:val="360"/>
          <w:marRight w:val="284"/>
          <w:marTop w:val="0"/>
          <w:marBottom w:val="0"/>
          <w:divBdr>
            <w:top w:val="none" w:sz="0" w:space="0" w:color="auto"/>
            <w:left w:val="none" w:sz="0" w:space="0" w:color="auto"/>
            <w:bottom w:val="none" w:sz="0" w:space="0" w:color="auto"/>
            <w:right w:val="none" w:sz="0" w:space="0" w:color="auto"/>
          </w:divBdr>
        </w:div>
        <w:div w:id="1381443303">
          <w:marLeft w:val="540"/>
          <w:marRight w:val="284"/>
          <w:marTop w:val="0"/>
          <w:marBottom w:val="0"/>
          <w:divBdr>
            <w:top w:val="none" w:sz="0" w:space="0" w:color="auto"/>
            <w:left w:val="none" w:sz="0" w:space="0" w:color="auto"/>
            <w:bottom w:val="none" w:sz="0" w:space="0" w:color="auto"/>
            <w:right w:val="none" w:sz="0" w:space="0" w:color="auto"/>
          </w:divBdr>
        </w:div>
        <w:div w:id="3363444">
          <w:marLeft w:val="0"/>
          <w:marRight w:val="284"/>
          <w:marTop w:val="0"/>
          <w:marBottom w:val="0"/>
          <w:divBdr>
            <w:top w:val="none" w:sz="0" w:space="0" w:color="auto"/>
            <w:left w:val="none" w:sz="0" w:space="0" w:color="auto"/>
            <w:bottom w:val="none" w:sz="0" w:space="0" w:color="auto"/>
            <w:right w:val="none" w:sz="0" w:space="0" w:color="auto"/>
          </w:divBdr>
        </w:div>
        <w:div w:id="1299607759">
          <w:marLeft w:val="540"/>
          <w:marRight w:val="284"/>
          <w:marTop w:val="0"/>
          <w:marBottom w:val="0"/>
          <w:divBdr>
            <w:top w:val="none" w:sz="0" w:space="0" w:color="auto"/>
            <w:left w:val="none" w:sz="0" w:space="0" w:color="auto"/>
            <w:bottom w:val="none" w:sz="0" w:space="0" w:color="auto"/>
            <w:right w:val="none" w:sz="0" w:space="0" w:color="auto"/>
          </w:divBdr>
        </w:div>
        <w:div w:id="1592086292">
          <w:marLeft w:val="0"/>
          <w:marRight w:val="284"/>
          <w:marTop w:val="0"/>
          <w:marBottom w:val="0"/>
          <w:divBdr>
            <w:top w:val="none" w:sz="0" w:space="0" w:color="auto"/>
            <w:left w:val="none" w:sz="0" w:space="0" w:color="auto"/>
            <w:bottom w:val="none" w:sz="0" w:space="0" w:color="auto"/>
            <w:right w:val="none" w:sz="0" w:space="0" w:color="auto"/>
          </w:divBdr>
        </w:div>
        <w:div w:id="1213232955">
          <w:marLeft w:val="540"/>
          <w:marRight w:val="284"/>
          <w:marTop w:val="0"/>
          <w:marBottom w:val="0"/>
          <w:divBdr>
            <w:top w:val="none" w:sz="0" w:space="0" w:color="auto"/>
            <w:left w:val="none" w:sz="0" w:space="0" w:color="auto"/>
            <w:bottom w:val="none" w:sz="0" w:space="0" w:color="auto"/>
            <w:right w:val="none" w:sz="0" w:space="0" w:color="auto"/>
          </w:divBdr>
        </w:div>
        <w:div w:id="768310957">
          <w:marLeft w:val="0"/>
          <w:marRight w:val="284"/>
          <w:marTop w:val="0"/>
          <w:marBottom w:val="0"/>
          <w:divBdr>
            <w:top w:val="none" w:sz="0" w:space="0" w:color="auto"/>
            <w:left w:val="none" w:sz="0" w:space="0" w:color="auto"/>
            <w:bottom w:val="none" w:sz="0" w:space="0" w:color="auto"/>
            <w:right w:val="none" w:sz="0" w:space="0" w:color="auto"/>
          </w:divBdr>
        </w:div>
        <w:div w:id="1625770365">
          <w:marLeft w:val="540"/>
          <w:marRight w:val="284"/>
          <w:marTop w:val="0"/>
          <w:marBottom w:val="0"/>
          <w:divBdr>
            <w:top w:val="none" w:sz="0" w:space="0" w:color="auto"/>
            <w:left w:val="none" w:sz="0" w:space="0" w:color="auto"/>
            <w:bottom w:val="none" w:sz="0" w:space="0" w:color="auto"/>
            <w:right w:val="none" w:sz="0" w:space="0" w:color="auto"/>
          </w:divBdr>
        </w:div>
        <w:div w:id="1269503587">
          <w:marLeft w:val="0"/>
          <w:marRight w:val="284"/>
          <w:marTop w:val="0"/>
          <w:marBottom w:val="0"/>
          <w:divBdr>
            <w:top w:val="none" w:sz="0" w:space="0" w:color="auto"/>
            <w:left w:val="none" w:sz="0" w:space="0" w:color="auto"/>
            <w:bottom w:val="none" w:sz="0" w:space="0" w:color="auto"/>
            <w:right w:val="none" w:sz="0" w:space="0" w:color="auto"/>
          </w:divBdr>
        </w:div>
        <w:div w:id="1970279205">
          <w:marLeft w:val="540"/>
          <w:marRight w:val="284"/>
          <w:marTop w:val="0"/>
          <w:marBottom w:val="0"/>
          <w:divBdr>
            <w:top w:val="none" w:sz="0" w:space="0" w:color="auto"/>
            <w:left w:val="none" w:sz="0" w:space="0" w:color="auto"/>
            <w:bottom w:val="none" w:sz="0" w:space="0" w:color="auto"/>
            <w:right w:val="none" w:sz="0" w:space="0" w:color="auto"/>
          </w:divBdr>
        </w:div>
        <w:div w:id="1964340962">
          <w:marLeft w:val="0"/>
          <w:marRight w:val="284"/>
          <w:marTop w:val="0"/>
          <w:marBottom w:val="0"/>
          <w:divBdr>
            <w:top w:val="none" w:sz="0" w:space="0" w:color="auto"/>
            <w:left w:val="none" w:sz="0" w:space="0" w:color="auto"/>
            <w:bottom w:val="none" w:sz="0" w:space="0" w:color="auto"/>
            <w:right w:val="none" w:sz="0" w:space="0" w:color="auto"/>
          </w:divBdr>
        </w:div>
        <w:div w:id="1438911231">
          <w:marLeft w:val="540"/>
          <w:marRight w:val="284"/>
          <w:marTop w:val="0"/>
          <w:marBottom w:val="0"/>
          <w:divBdr>
            <w:top w:val="none" w:sz="0" w:space="0" w:color="auto"/>
            <w:left w:val="none" w:sz="0" w:space="0" w:color="auto"/>
            <w:bottom w:val="none" w:sz="0" w:space="0" w:color="auto"/>
            <w:right w:val="none" w:sz="0" w:space="0" w:color="auto"/>
          </w:divBdr>
        </w:div>
        <w:div w:id="1743673321">
          <w:marLeft w:val="0"/>
          <w:marRight w:val="284"/>
          <w:marTop w:val="0"/>
          <w:marBottom w:val="0"/>
          <w:divBdr>
            <w:top w:val="none" w:sz="0" w:space="0" w:color="auto"/>
            <w:left w:val="none" w:sz="0" w:space="0" w:color="auto"/>
            <w:bottom w:val="none" w:sz="0" w:space="0" w:color="auto"/>
            <w:right w:val="none" w:sz="0" w:space="0" w:color="auto"/>
          </w:divBdr>
        </w:div>
        <w:div w:id="362707859">
          <w:marLeft w:val="540"/>
          <w:marRight w:val="284"/>
          <w:marTop w:val="0"/>
          <w:marBottom w:val="0"/>
          <w:divBdr>
            <w:top w:val="none" w:sz="0" w:space="0" w:color="auto"/>
            <w:left w:val="none" w:sz="0" w:space="0" w:color="auto"/>
            <w:bottom w:val="none" w:sz="0" w:space="0" w:color="auto"/>
            <w:right w:val="none" w:sz="0" w:space="0" w:color="auto"/>
          </w:divBdr>
        </w:div>
        <w:div w:id="1427729964">
          <w:marLeft w:val="360"/>
          <w:marRight w:val="284"/>
          <w:marTop w:val="0"/>
          <w:marBottom w:val="0"/>
          <w:divBdr>
            <w:top w:val="none" w:sz="0" w:space="0" w:color="auto"/>
            <w:left w:val="none" w:sz="0" w:space="0" w:color="auto"/>
            <w:bottom w:val="none" w:sz="0" w:space="0" w:color="auto"/>
            <w:right w:val="none" w:sz="0" w:space="0" w:color="auto"/>
          </w:divBdr>
        </w:div>
        <w:div w:id="745417275">
          <w:marLeft w:val="360"/>
          <w:marRight w:val="28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857</Words>
  <Characters>4628</Characters>
  <Application>Microsoft Office Word</Application>
  <DocSecurity>0</DocSecurity>
  <Lines>38</Lines>
  <Paragraphs>10</Paragraphs>
  <ScaleCrop>false</ScaleCrop>
  <Company>Grizli777</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user</cp:lastModifiedBy>
  <cp:revision>9</cp:revision>
  <dcterms:created xsi:type="dcterms:W3CDTF">2016-09-26T13:43:00Z</dcterms:created>
  <dcterms:modified xsi:type="dcterms:W3CDTF">2024-07-02T15:54:00Z</dcterms:modified>
</cp:coreProperties>
</file>